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69382" w14:textId="77777777" w:rsidR="00C234B8" w:rsidRDefault="00AC7C17" w:rsidP="008B4293">
      <w:pPr>
        <w:spacing w:before="120" w:after="120"/>
        <w:rPr>
          <w:b/>
          <w:lang w:val="pt-BR"/>
        </w:rPr>
      </w:pPr>
      <w:bookmarkStart w:id="0" w:name="_GoBack"/>
      <w:bookmarkEnd w:id="0"/>
      <w:r>
        <w:rPr>
          <w:b/>
          <w:lang w:val="pt-BR"/>
        </w:rPr>
        <w:t>ANEXO 2: Planilha de avaliação do currículo/memorial*</w:t>
      </w:r>
    </w:p>
    <w:p w14:paraId="4705A177" w14:textId="77777777" w:rsidR="00C234B8" w:rsidRDefault="00AC7C17" w:rsidP="008B4293">
      <w:pPr>
        <w:spacing w:before="120" w:after="120"/>
        <w:rPr>
          <w:b/>
          <w:lang w:val="pt-BR"/>
        </w:rPr>
      </w:pPr>
      <w:r>
        <w:rPr>
          <w:b/>
          <w:lang w:val="pt-BR"/>
        </w:rPr>
        <w:t>Candidato:</w:t>
      </w:r>
    </w:p>
    <w:p w14:paraId="0F37EC0A" w14:textId="6BD19D87" w:rsidR="00C234B8" w:rsidRDefault="00AC7C17" w:rsidP="00FA48F5">
      <w:pPr>
        <w:spacing w:before="120" w:after="120"/>
      </w:pPr>
      <w:r>
        <w:rPr>
          <w:b/>
          <w:lang w:val="pt-BR"/>
        </w:rPr>
        <w:t xml:space="preserve">Edital: </w:t>
      </w:r>
      <w:r>
        <w:rPr>
          <w:b/>
          <w:lang w:val="pt-BR"/>
        </w:rPr>
        <w:tab/>
      </w:r>
      <w:r>
        <w:t xml:space="preserve"> </w:t>
      </w:r>
    </w:p>
    <w:tbl>
      <w:tblPr>
        <w:tblStyle w:val="Tabelacomgrade"/>
        <w:tblW w:w="11015" w:type="dxa"/>
        <w:jc w:val="center"/>
        <w:tblLook w:val="04A0" w:firstRow="1" w:lastRow="0" w:firstColumn="1" w:lastColumn="0" w:noHBand="0" w:noVBand="1"/>
      </w:tblPr>
      <w:tblGrid>
        <w:gridCol w:w="1591"/>
        <w:gridCol w:w="3294"/>
        <w:gridCol w:w="2094"/>
        <w:gridCol w:w="1238"/>
        <w:gridCol w:w="1238"/>
        <w:gridCol w:w="1560"/>
      </w:tblGrid>
      <w:tr w:rsidR="00C234B8" w:rsidRPr="009814AD" w14:paraId="176AB8E4" w14:textId="77777777">
        <w:trPr>
          <w:trHeight w:val="284"/>
          <w:jc w:val="center"/>
        </w:trPr>
        <w:tc>
          <w:tcPr>
            <w:tcW w:w="4885" w:type="dxa"/>
            <w:gridSpan w:val="2"/>
            <w:shd w:val="clear" w:color="auto" w:fill="C6D9F1" w:themeFill="text2" w:themeFillTint="33"/>
          </w:tcPr>
          <w:p w14:paraId="6F66F7F3" w14:textId="77777777" w:rsidR="00C234B8" w:rsidRPr="00FA48F5" w:rsidRDefault="00AC7C17" w:rsidP="008B4293">
            <w:pPr>
              <w:spacing w:before="120" w:after="120"/>
              <w:jc w:val="center"/>
              <w:rPr>
                <w:b/>
                <w:sz w:val="19"/>
                <w:szCs w:val="19"/>
                <w:lang w:val="pt-BR"/>
              </w:rPr>
            </w:pPr>
            <w:r w:rsidRPr="00FA48F5">
              <w:rPr>
                <w:b/>
                <w:sz w:val="19"/>
                <w:szCs w:val="19"/>
                <w:lang w:val="pt-BR"/>
              </w:rPr>
              <w:t>Item avaliado</w:t>
            </w:r>
          </w:p>
        </w:tc>
        <w:tc>
          <w:tcPr>
            <w:tcW w:w="2094" w:type="dxa"/>
            <w:shd w:val="clear" w:color="auto" w:fill="C6D9F1" w:themeFill="text2" w:themeFillTint="33"/>
          </w:tcPr>
          <w:p w14:paraId="5C430795" w14:textId="77777777" w:rsidR="00C234B8" w:rsidRPr="00FA48F5" w:rsidRDefault="00AC7C17" w:rsidP="008B4293">
            <w:pPr>
              <w:spacing w:before="120" w:after="120"/>
              <w:jc w:val="center"/>
              <w:rPr>
                <w:b/>
                <w:sz w:val="19"/>
                <w:szCs w:val="19"/>
                <w:lang w:val="pt-BR"/>
              </w:rPr>
            </w:pPr>
            <w:r w:rsidRPr="00FA48F5">
              <w:rPr>
                <w:b/>
                <w:sz w:val="19"/>
                <w:szCs w:val="19"/>
                <w:lang w:val="pt-BR"/>
              </w:rPr>
              <w:t>Fator multiplicador</w:t>
            </w:r>
          </w:p>
        </w:tc>
        <w:tc>
          <w:tcPr>
            <w:tcW w:w="1238" w:type="dxa"/>
            <w:shd w:val="clear" w:color="auto" w:fill="C6D9F1" w:themeFill="text2" w:themeFillTint="33"/>
          </w:tcPr>
          <w:p w14:paraId="1286C4F6" w14:textId="77777777" w:rsidR="00C234B8" w:rsidRPr="00FA48F5" w:rsidRDefault="00AC7C17" w:rsidP="008B4293">
            <w:pPr>
              <w:spacing w:before="120" w:after="120"/>
              <w:jc w:val="center"/>
              <w:rPr>
                <w:b/>
                <w:sz w:val="19"/>
                <w:szCs w:val="19"/>
                <w:lang w:val="pt-BR"/>
              </w:rPr>
            </w:pPr>
            <w:r w:rsidRPr="00FA48F5">
              <w:rPr>
                <w:b/>
                <w:sz w:val="19"/>
                <w:szCs w:val="19"/>
                <w:lang w:val="pt-BR"/>
              </w:rPr>
              <w:t>Pontuação máxima limitadora</w:t>
            </w:r>
          </w:p>
        </w:tc>
        <w:tc>
          <w:tcPr>
            <w:tcW w:w="1238" w:type="dxa"/>
            <w:shd w:val="clear" w:color="auto" w:fill="C6D9F1" w:themeFill="text2" w:themeFillTint="33"/>
          </w:tcPr>
          <w:p w14:paraId="573EBF13" w14:textId="77777777" w:rsidR="00C234B8" w:rsidRPr="00FA48F5" w:rsidRDefault="00AC7C17" w:rsidP="008B4293">
            <w:pPr>
              <w:spacing w:before="120" w:after="120"/>
              <w:jc w:val="center"/>
              <w:rPr>
                <w:b/>
                <w:sz w:val="19"/>
                <w:szCs w:val="19"/>
                <w:lang w:val="pt-BR"/>
              </w:rPr>
            </w:pPr>
            <w:r w:rsidRPr="00FA48F5">
              <w:rPr>
                <w:b/>
                <w:sz w:val="19"/>
                <w:szCs w:val="19"/>
                <w:lang w:val="pt-BR"/>
              </w:rPr>
              <w:t>Pontuação obtida pelo candidato em cada item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1D350E1A" w14:textId="77777777" w:rsidR="00C234B8" w:rsidRPr="00FA48F5" w:rsidRDefault="00AC7C17" w:rsidP="008B4293">
            <w:pPr>
              <w:spacing w:before="120" w:after="120"/>
              <w:jc w:val="center"/>
              <w:rPr>
                <w:b/>
                <w:sz w:val="19"/>
                <w:szCs w:val="19"/>
                <w:lang w:val="pt-BR"/>
              </w:rPr>
            </w:pPr>
            <w:r w:rsidRPr="00FA48F5">
              <w:rPr>
                <w:b/>
                <w:sz w:val="19"/>
                <w:szCs w:val="19"/>
                <w:lang w:val="pt-BR"/>
              </w:rPr>
              <w:t>Comprovação</w:t>
            </w:r>
          </w:p>
        </w:tc>
      </w:tr>
      <w:tr w:rsidR="00C234B8" w:rsidRPr="009814AD" w14:paraId="48D5CFC5" w14:textId="77777777">
        <w:trPr>
          <w:trHeight w:val="284"/>
          <w:jc w:val="center"/>
        </w:trPr>
        <w:tc>
          <w:tcPr>
            <w:tcW w:w="1591" w:type="dxa"/>
            <w:shd w:val="clear" w:color="auto" w:fill="auto"/>
          </w:tcPr>
          <w:p w14:paraId="7443B434" w14:textId="77777777" w:rsidR="00C234B8" w:rsidRPr="00FA48F5" w:rsidRDefault="00AC7C17">
            <w:pPr>
              <w:spacing w:before="120" w:after="120"/>
              <w:jc w:val="right"/>
              <w:rPr>
                <w:b/>
                <w:sz w:val="19"/>
                <w:szCs w:val="19"/>
                <w:lang w:val="pt-BR"/>
              </w:rPr>
            </w:pPr>
            <w:r w:rsidRPr="00FA48F5">
              <w:rPr>
                <w:b/>
                <w:sz w:val="19"/>
                <w:szCs w:val="19"/>
                <w:lang w:val="pt-BR"/>
              </w:rPr>
              <w:t>1.TITULAÇÃO</w:t>
            </w:r>
          </w:p>
        </w:tc>
        <w:tc>
          <w:tcPr>
            <w:tcW w:w="3293" w:type="dxa"/>
            <w:shd w:val="clear" w:color="auto" w:fill="auto"/>
          </w:tcPr>
          <w:p w14:paraId="646523A1" w14:textId="77777777" w:rsidR="00C234B8" w:rsidRPr="00FA48F5" w:rsidRDefault="00AC7C17" w:rsidP="008B4293">
            <w:pPr>
              <w:spacing w:before="120" w:after="120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 xml:space="preserve">Doutorado=10 pontos </w:t>
            </w:r>
          </w:p>
          <w:p w14:paraId="1714B155" w14:textId="77777777" w:rsidR="00C234B8" w:rsidRPr="00FA48F5" w:rsidRDefault="00AC7C17" w:rsidP="008B4293">
            <w:pPr>
              <w:spacing w:before="120" w:after="120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>Mestrado=5 pontos</w:t>
            </w:r>
          </w:p>
        </w:tc>
        <w:tc>
          <w:tcPr>
            <w:tcW w:w="2094" w:type="dxa"/>
            <w:shd w:val="clear" w:color="auto" w:fill="auto"/>
          </w:tcPr>
          <w:p w14:paraId="0FE3B531" w14:textId="77777777" w:rsidR="00C234B8" w:rsidRPr="00FA48F5" w:rsidRDefault="00AC7C17" w:rsidP="008B4293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>1</w:t>
            </w:r>
          </w:p>
        </w:tc>
        <w:tc>
          <w:tcPr>
            <w:tcW w:w="1238" w:type="dxa"/>
            <w:shd w:val="clear" w:color="auto" w:fill="auto"/>
          </w:tcPr>
          <w:p w14:paraId="2DAACBD4" w14:textId="77777777" w:rsidR="00C234B8" w:rsidRPr="00FA48F5" w:rsidRDefault="00AC7C17" w:rsidP="008B4293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>10</w:t>
            </w:r>
          </w:p>
        </w:tc>
        <w:tc>
          <w:tcPr>
            <w:tcW w:w="1238" w:type="dxa"/>
            <w:shd w:val="clear" w:color="auto" w:fill="auto"/>
          </w:tcPr>
          <w:p w14:paraId="0C5A523F" w14:textId="77777777" w:rsidR="00C234B8" w:rsidRPr="00FA48F5" w:rsidRDefault="00C234B8">
            <w:pPr>
              <w:spacing w:before="120" w:after="120"/>
              <w:jc w:val="right"/>
              <w:rPr>
                <w:sz w:val="19"/>
                <w:szCs w:val="19"/>
                <w:lang w:val="pt-BR"/>
              </w:rPr>
            </w:pPr>
          </w:p>
        </w:tc>
        <w:tc>
          <w:tcPr>
            <w:tcW w:w="1560" w:type="dxa"/>
            <w:shd w:val="clear" w:color="auto" w:fill="auto"/>
          </w:tcPr>
          <w:p w14:paraId="0011E048" w14:textId="77777777" w:rsidR="00C234B8" w:rsidRPr="00FA48F5" w:rsidRDefault="00AC7C17" w:rsidP="008B4293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>Diploma</w:t>
            </w:r>
          </w:p>
        </w:tc>
      </w:tr>
      <w:tr w:rsidR="00C234B8" w:rsidRPr="009814AD" w14:paraId="5042D3C3" w14:textId="77777777">
        <w:trPr>
          <w:trHeight w:val="284"/>
          <w:jc w:val="center"/>
        </w:trPr>
        <w:tc>
          <w:tcPr>
            <w:tcW w:w="1591" w:type="dxa"/>
            <w:shd w:val="clear" w:color="auto" w:fill="DBE5F1" w:themeFill="accent1" w:themeFillTint="33"/>
          </w:tcPr>
          <w:p w14:paraId="4D909973" w14:textId="77777777" w:rsidR="00C234B8" w:rsidRPr="00FA48F5" w:rsidRDefault="00C234B8">
            <w:pPr>
              <w:spacing w:before="120" w:after="120"/>
              <w:jc w:val="right"/>
              <w:rPr>
                <w:b/>
                <w:sz w:val="19"/>
                <w:szCs w:val="19"/>
                <w:lang w:val="pt-BR"/>
              </w:rPr>
            </w:pPr>
          </w:p>
        </w:tc>
        <w:tc>
          <w:tcPr>
            <w:tcW w:w="3293" w:type="dxa"/>
            <w:shd w:val="clear" w:color="auto" w:fill="DBE5F1" w:themeFill="accent1" w:themeFillTint="33"/>
          </w:tcPr>
          <w:p w14:paraId="3F5BB2EF" w14:textId="77777777" w:rsidR="00C234B8" w:rsidRPr="00FA48F5" w:rsidRDefault="00AC7C17" w:rsidP="008B4293">
            <w:pPr>
              <w:spacing w:before="120" w:after="120"/>
              <w:rPr>
                <w:b/>
                <w:sz w:val="19"/>
                <w:szCs w:val="19"/>
                <w:lang w:val="pt-BR"/>
              </w:rPr>
            </w:pPr>
            <w:r w:rsidRPr="00FA48F5">
              <w:rPr>
                <w:b/>
                <w:sz w:val="19"/>
                <w:szCs w:val="19"/>
                <w:lang w:val="pt-BR"/>
              </w:rPr>
              <w:t>Subtotal A Titulação</w:t>
            </w:r>
          </w:p>
        </w:tc>
        <w:tc>
          <w:tcPr>
            <w:tcW w:w="2094" w:type="dxa"/>
            <w:shd w:val="clear" w:color="auto" w:fill="DBE5F1" w:themeFill="accent1" w:themeFillTint="33"/>
          </w:tcPr>
          <w:p w14:paraId="3BEC52B7" w14:textId="77777777" w:rsidR="00C234B8" w:rsidRPr="00FA48F5" w:rsidRDefault="00C234B8">
            <w:pPr>
              <w:spacing w:before="120" w:after="120"/>
              <w:jc w:val="center"/>
              <w:rPr>
                <w:b/>
                <w:sz w:val="19"/>
                <w:szCs w:val="19"/>
                <w:lang w:val="pt-BR"/>
              </w:rPr>
            </w:pPr>
          </w:p>
        </w:tc>
        <w:tc>
          <w:tcPr>
            <w:tcW w:w="1238" w:type="dxa"/>
            <w:shd w:val="clear" w:color="auto" w:fill="DBE5F1" w:themeFill="accent1" w:themeFillTint="33"/>
          </w:tcPr>
          <w:p w14:paraId="742E12CA" w14:textId="77777777" w:rsidR="00C234B8" w:rsidRPr="00FA48F5" w:rsidRDefault="00AC7C17" w:rsidP="008B4293">
            <w:pPr>
              <w:spacing w:before="120" w:after="120"/>
              <w:jc w:val="center"/>
              <w:rPr>
                <w:b/>
                <w:sz w:val="19"/>
                <w:szCs w:val="19"/>
                <w:lang w:val="pt-BR"/>
              </w:rPr>
            </w:pPr>
            <w:r w:rsidRPr="00FA48F5">
              <w:rPr>
                <w:b/>
                <w:sz w:val="19"/>
                <w:szCs w:val="19"/>
                <w:lang w:val="pt-BR"/>
              </w:rPr>
              <w:t>10</w:t>
            </w:r>
          </w:p>
        </w:tc>
        <w:tc>
          <w:tcPr>
            <w:tcW w:w="1238" w:type="dxa"/>
            <w:shd w:val="clear" w:color="auto" w:fill="DBE5F1" w:themeFill="accent1" w:themeFillTint="33"/>
          </w:tcPr>
          <w:p w14:paraId="2693C732" w14:textId="77777777" w:rsidR="00C234B8" w:rsidRPr="00FA48F5" w:rsidRDefault="00C234B8">
            <w:pPr>
              <w:spacing w:before="120" w:after="120"/>
              <w:jc w:val="right"/>
              <w:rPr>
                <w:b/>
                <w:sz w:val="19"/>
                <w:szCs w:val="19"/>
                <w:lang w:val="pt-BR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0E4D8DBA" w14:textId="77777777" w:rsidR="00C234B8" w:rsidRPr="00FA48F5" w:rsidRDefault="00C234B8">
            <w:pPr>
              <w:spacing w:before="120" w:after="120"/>
              <w:jc w:val="center"/>
              <w:rPr>
                <w:b/>
                <w:sz w:val="19"/>
                <w:szCs w:val="19"/>
                <w:lang w:val="pt-BR"/>
              </w:rPr>
            </w:pPr>
          </w:p>
        </w:tc>
      </w:tr>
      <w:tr w:rsidR="00C234B8" w:rsidRPr="009814AD" w14:paraId="70222DE7" w14:textId="77777777">
        <w:trPr>
          <w:trHeight w:val="284"/>
          <w:jc w:val="center"/>
        </w:trPr>
        <w:tc>
          <w:tcPr>
            <w:tcW w:w="1591" w:type="dxa"/>
            <w:vMerge w:val="restart"/>
            <w:shd w:val="clear" w:color="auto" w:fill="auto"/>
          </w:tcPr>
          <w:p w14:paraId="2EC2CCB6" w14:textId="77777777" w:rsidR="00C234B8" w:rsidRPr="00FA48F5" w:rsidRDefault="00AC7C17">
            <w:pPr>
              <w:spacing w:before="120" w:after="120"/>
              <w:jc w:val="right"/>
              <w:rPr>
                <w:b/>
                <w:sz w:val="19"/>
                <w:szCs w:val="19"/>
                <w:lang w:val="pt-BR"/>
              </w:rPr>
            </w:pPr>
            <w:r w:rsidRPr="00FA48F5">
              <w:rPr>
                <w:b/>
                <w:sz w:val="19"/>
                <w:szCs w:val="19"/>
                <w:lang w:val="pt-BR"/>
              </w:rPr>
              <w:t xml:space="preserve">2.ATIVIDADES DE ENSINO </w:t>
            </w:r>
          </w:p>
        </w:tc>
        <w:tc>
          <w:tcPr>
            <w:tcW w:w="3293" w:type="dxa"/>
            <w:shd w:val="clear" w:color="auto" w:fill="auto"/>
          </w:tcPr>
          <w:p w14:paraId="0234390A" w14:textId="77777777" w:rsidR="00C234B8" w:rsidRPr="00FA48F5" w:rsidRDefault="00AC7C17" w:rsidP="008B4293">
            <w:pPr>
              <w:spacing w:before="120" w:after="120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 xml:space="preserve">2.1 Disciplinas ministradas na graduação </w:t>
            </w:r>
          </w:p>
        </w:tc>
        <w:tc>
          <w:tcPr>
            <w:tcW w:w="2094" w:type="dxa"/>
            <w:shd w:val="clear" w:color="auto" w:fill="auto"/>
          </w:tcPr>
          <w:p w14:paraId="287CDCB9" w14:textId="77777777" w:rsidR="00C234B8" w:rsidRPr="00FA48F5" w:rsidRDefault="00AC7C17" w:rsidP="008B4293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 xml:space="preserve">(soma das horas semanais de cada semestre, incluídas no </w:t>
            </w:r>
            <w:proofErr w:type="spellStart"/>
            <w:r w:rsidRPr="00FA48F5">
              <w:rPr>
                <w:sz w:val="19"/>
                <w:szCs w:val="19"/>
                <w:lang w:val="pt-BR"/>
              </w:rPr>
              <w:t>paad</w:t>
            </w:r>
            <w:proofErr w:type="spellEnd"/>
            <w:r w:rsidRPr="00FA48F5">
              <w:rPr>
                <w:sz w:val="19"/>
                <w:szCs w:val="19"/>
                <w:lang w:val="pt-BR"/>
              </w:rPr>
              <w:t>)  x 0,0</w:t>
            </w:r>
            <w:r w:rsidR="00AF0EE5" w:rsidRPr="00FA48F5">
              <w:rPr>
                <w:sz w:val="19"/>
                <w:szCs w:val="19"/>
                <w:lang w:val="pt-BR"/>
              </w:rPr>
              <w:t>7</w:t>
            </w:r>
            <w:r w:rsidRPr="00FA48F5">
              <w:rPr>
                <w:sz w:val="19"/>
                <w:szCs w:val="19"/>
                <w:lang w:val="pt-BR"/>
              </w:rPr>
              <w:t>5</w:t>
            </w:r>
          </w:p>
        </w:tc>
        <w:tc>
          <w:tcPr>
            <w:tcW w:w="1238" w:type="dxa"/>
            <w:shd w:val="clear" w:color="auto" w:fill="auto"/>
          </w:tcPr>
          <w:p w14:paraId="592C5F81" w14:textId="77777777" w:rsidR="00C234B8" w:rsidRPr="00FA48F5" w:rsidRDefault="00AC7C17" w:rsidP="008B4293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>3,5</w:t>
            </w:r>
          </w:p>
        </w:tc>
        <w:tc>
          <w:tcPr>
            <w:tcW w:w="1238" w:type="dxa"/>
            <w:shd w:val="clear" w:color="auto" w:fill="auto"/>
          </w:tcPr>
          <w:p w14:paraId="1658AE7C" w14:textId="77777777" w:rsidR="00C234B8" w:rsidRPr="00FA48F5" w:rsidRDefault="00C234B8">
            <w:pPr>
              <w:spacing w:before="120" w:after="120"/>
              <w:jc w:val="right"/>
              <w:rPr>
                <w:sz w:val="19"/>
                <w:szCs w:val="19"/>
                <w:lang w:val="pt-BR"/>
              </w:rPr>
            </w:pPr>
          </w:p>
        </w:tc>
        <w:tc>
          <w:tcPr>
            <w:tcW w:w="1560" w:type="dxa"/>
            <w:shd w:val="clear" w:color="auto" w:fill="auto"/>
          </w:tcPr>
          <w:p w14:paraId="632A7D9F" w14:textId="77777777" w:rsidR="00C234B8" w:rsidRPr="00FA48F5" w:rsidRDefault="00AC7C17" w:rsidP="008B4293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>PAAD</w:t>
            </w:r>
          </w:p>
        </w:tc>
      </w:tr>
      <w:tr w:rsidR="00C234B8" w:rsidRPr="009814AD" w14:paraId="049C3C34" w14:textId="77777777">
        <w:trPr>
          <w:trHeight w:val="701"/>
          <w:jc w:val="center"/>
        </w:trPr>
        <w:tc>
          <w:tcPr>
            <w:tcW w:w="1591" w:type="dxa"/>
            <w:vMerge/>
            <w:shd w:val="clear" w:color="auto" w:fill="auto"/>
            <w:vAlign w:val="center"/>
          </w:tcPr>
          <w:p w14:paraId="6A47DB65" w14:textId="77777777" w:rsidR="00C234B8" w:rsidRPr="00FA48F5" w:rsidRDefault="00C234B8">
            <w:pPr>
              <w:spacing w:before="120" w:after="120"/>
              <w:jc w:val="right"/>
              <w:rPr>
                <w:b/>
                <w:sz w:val="19"/>
                <w:szCs w:val="19"/>
                <w:lang w:val="pt-BR"/>
              </w:rPr>
            </w:pPr>
          </w:p>
        </w:tc>
        <w:tc>
          <w:tcPr>
            <w:tcW w:w="3293" w:type="dxa"/>
            <w:shd w:val="clear" w:color="auto" w:fill="auto"/>
          </w:tcPr>
          <w:p w14:paraId="61B8A1DB" w14:textId="77777777" w:rsidR="00C234B8" w:rsidRPr="00FA48F5" w:rsidRDefault="00AC7C17" w:rsidP="008B4293">
            <w:pPr>
              <w:spacing w:before="120" w:after="120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 xml:space="preserve">2.2 Orientação de monitoria, TCC, iniciação científica e bolsas de extensão </w:t>
            </w:r>
            <w:r w:rsidR="001268C6" w:rsidRPr="00FA48F5">
              <w:rPr>
                <w:sz w:val="19"/>
                <w:szCs w:val="19"/>
                <w:lang w:val="pt-BR"/>
              </w:rPr>
              <w:t xml:space="preserve">ou bolsas PET </w:t>
            </w:r>
            <w:r w:rsidRPr="00FA48F5">
              <w:rPr>
                <w:sz w:val="19"/>
                <w:szCs w:val="19"/>
                <w:lang w:val="pt-BR"/>
              </w:rPr>
              <w:t>na graduação*</w:t>
            </w:r>
          </w:p>
        </w:tc>
        <w:tc>
          <w:tcPr>
            <w:tcW w:w="2094" w:type="dxa"/>
            <w:shd w:val="clear" w:color="auto" w:fill="auto"/>
          </w:tcPr>
          <w:p w14:paraId="03264B8B" w14:textId="63952AC5" w:rsidR="00C234B8" w:rsidRPr="00FA48F5" w:rsidRDefault="00AC7C17" w:rsidP="001268C6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 xml:space="preserve">(soma das horas semanais de cada semestre, incluídas no </w:t>
            </w:r>
            <w:r w:rsidR="001268C6" w:rsidRPr="00FA48F5">
              <w:rPr>
                <w:sz w:val="19"/>
                <w:szCs w:val="19"/>
                <w:lang w:val="pt-BR"/>
              </w:rPr>
              <w:t>comprovante</w:t>
            </w:r>
            <w:r w:rsidRPr="00FA48F5">
              <w:rPr>
                <w:sz w:val="19"/>
                <w:szCs w:val="19"/>
                <w:lang w:val="pt-BR"/>
              </w:rPr>
              <w:t>)    x 0,30</w:t>
            </w:r>
          </w:p>
        </w:tc>
        <w:tc>
          <w:tcPr>
            <w:tcW w:w="1238" w:type="dxa"/>
            <w:shd w:val="clear" w:color="auto" w:fill="auto"/>
          </w:tcPr>
          <w:p w14:paraId="6F2CC612" w14:textId="77777777" w:rsidR="00C234B8" w:rsidRPr="00FA48F5" w:rsidRDefault="00AC7C17" w:rsidP="008B4293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>3,5</w:t>
            </w:r>
          </w:p>
        </w:tc>
        <w:tc>
          <w:tcPr>
            <w:tcW w:w="1238" w:type="dxa"/>
            <w:shd w:val="clear" w:color="auto" w:fill="auto"/>
          </w:tcPr>
          <w:p w14:paraId="23B791AF" w14:textId="77777777" w:rsidR="00C234B8" w:rsidRPr="00FA48F5" w:rsidRDefault="00C234B8">
            <w:pPr>
              <w:spacing w:before="120" w:after="120"/>
              <w:jc w:val="right"/>
              <w:rPr>
                <w:sz w:val="19"/>
                <w:szCs w:val="19"/>
                <w:lang w:val="pt-BR"/>
              </w:rPr>
            </w:pPr>
          </w:p>
        </w:tc>
        <w:tc>
          <w:tcPr>
            <w:tcW w:w="1560" w:type="dxa"/>
            <w:shd w:val="clear" w:color="auto" w:fill="auto"/>
          </w:tcPr>
          <w:p w14:paraId="545CBBC4" w14:textId="77777777" w:rsidR="00C234B8" w:rsidRPr="00FA48F5" w:rsidRDefault="00AC7C17" w:rsidP="008B4293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>PAAD</w:t>
            </w:r>
            <w:r w:rsidR="00AF0EE5" w:rsidRPr="00FA48F5">
              <w:rPr>
                <w:sz w:val="19"/>
                <w:szCs w:val="19"/>
                <w:lang w:val="pt-BR"/>
              </w:rPr>
              <w:t>/ SIGPEX/ SIGPET</w:t>
            </w:r>
          </w:p>
        </w:tc>
      </w:tr>
      <w:tr w:rsidR="00C234B8" w:rsidRPr="009814AD" w14:paraId="014638DA" w14:textId="77777777">
        <w:trPr>
          <w:trHeight w:val="284"/>
          <w:jc w:val="center"/>
        </w:trPr>
        <w:tc>
          <w:tcPr>
            <w:tcW w:w="1591" w:type="dxa"/>
            <w:vMerge/>
            <w:shd w:val="clear" w:color="auto" w:fill="auto"/>
            <w:vAlign w:val="center"/>
          </w:tcPr>
          <w:p w14:paraId="78BE3CE0" w14:textId="77777777" w:rsidR="00C234B8" w:rsidRPr="00FA48F5" w:rsidRDefault="00C234B8">
            <w:pPr>
              <w:spacing w:before="120" w:after="120"/>
              <w:jc w:val="right"/>
              <w:rPr>
                <w:b/>
                <w:sz w:val="19"/>
                <w:szCs w:val="19"/>
                <w:lang w:val="pt-BR"/>
              </w:rPr>
            </w:pPr>
          </w:p>
        </w:tc>
        <w:tc>
          <w:tcPr>
            <w:tcW w:w="3293" w:type="dxa"/>
            <w:shd w:val="clear" w:color="auto" w:fill="auto"/>
          </w:tcPr>
          <w:p w14:paraId="3532611A" w14:textId="77777777" w:rsidR="00C234B8" w:rsidRPr="00FA48F5" w:rsidRDefault="00AC7C17" w:rsidP="008B4293">
            <w:pPr>
              <w:spacing w:before="120" w:after="120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>2.3 Participação em conselhos acadêmicos:</w:t>
            </w:r>
          </w:p>
          <w:p w14:paraId="68C3E282" w14:textId="77777777" w:rsidR="00C234B8" w:rsidRPr="00FA48F5" w:rsidRDefault="00AC7C17" w:rsidP="008B4293">
            <w:pPr>
              <w:spacing w:before="120" w:after="120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 xml:space="preserve">Coordenação do curso, núcleo docente estruturante, comissão de atividades complementares, comissão de TCC, tutoria do PET, Comitê Local de Acompanhamento e Avaliação (CLAA), comissão de seleção do PET e outras comissões relacionadas com a graduação* </w:t>
            </w:r>
          </w:p>
        </w:tc>
        <w:tc>
          <w:tcPr>
            <w:tcW w:w="2094" w:type="dxa"/>
            <w:shd w:val="clear" w:color="auto" w:fill="auto"/>
          </w:tcPr>
          <w:p w14:paraId="3DD57AAE" w14:textId="6C96A29A" w:rsidR="00C234B8" w:rsidRPr="00FA48F5" w:rsidRDefault="00AC7C17" w:rsidP="00AF0EE5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 xml:space="preserve">(soma das horas semanais de cada semestre, incluídas no </w:t>
            </w:r>
            <w:r w:rsidR="00AF0EE5" w:rsidRPr="00FA48F5">
              <w:rPr>
                <w:sz w:val="19"/>
                <w:szCs w:val="19"/>
                <w:lang w:val="pt-BR"/>
              </w:rPr>
              <w:t>comprovante</w:t>
            </w:r>
            <w:r w:rsidRPr="00FA48F5">
              <w:rPr>
                <w:sz w:val="19"/>
                <w:szCs w:val="19"/>
                <w:lang w:val="pt-BR"/>
              </w:rPr>
              <w:t>)  x 0,10</w:t>
            </w:r>
          </w:p>
        </w:tc>
        <w:tc>
          <w:tcPr>
            <w:tcW w:w="1238" w:type="dxa"/>
            <w:shd w:val="clear" w:color="auto" w:fill="auto"/>
          </w:tcPr>
          <w:p w14:paraId="41D03CCD" w14:textId="77777777" w:rsidR="00C234B8" w:rsidRPr="00FA48F5" w:rsidRDefault="00AC7C17" w:rsidP="008B4293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>3,0</w:t>
            </w:r>
          </w:p>
        </w:tc>
        <w:tc>
          <w:tcPr>
            <w:tcW w:w="1238" w:type="dxa"/>
            <w:shd w:val="clear" w:color="auto" w:fill="auto"/>
          </w:tcPr>
          <w:p w14:paraId="6CB96B46" w14:textId="77777777" w:rsidR="00C234B8" w:rsidRPr="00FA48F5" w:rsidRDefault="00C234B8">
            <w:pPr>
              <w:spacing w:before="120" w:after="120"/>
              <w:jc w:val="right"/>
              <w:rPr>
                <w:sz w:val="19"/>
                <w:szCs w:val="19"/>
                <w:lang w:val="pt-BR"/>
              </w:rPr>
            </w:pPr>
          </w:p>
        </w:tc>
        <w:tc>
          <w:tcPr>
            <w:tcW w:w="1560" w:type="dxa"/>
            <w:shd w:val="clear" w:color="auto" w:fill="auto"/>
          </w:tcPr>
          <w:p w14:paraId="20553E5D" w14:textId="77777777" w:rsidR="00C234B8" w:rsidRPr="00FA48F5" w:rsidRDefault="00AC7C17" w:rsidP="008B4293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>PAAD</w:t>
            </w:r>
            <w:r w:rsidR="00AF0EE5" w:rsidRPr="00FA48F5">
              <w:rPr>
                <w:sz w:val="19"/>
                <w:szCs w:val="19"/>
                <w:lang w:val="pt-BR"/>
              </w:rPr>
              <w:t>/ Portarias</w:t>
            </w:r>
          </w:p>
        </w:tc>
      </w:tr>
      <w:tr w:rsidR="00C234B8" w:rsidRPr="009814AD" w14:paraId="79C3EF50" w14:textId="77777777">
        <w:trPr>
          <w:trHeight w:val="284"/>
          <w:jc w:val="center"/>
        </w:trPr>
        <w:tc>
          <w:tcPr>
            <w:tcW w:w="1591" w:type="dxa"/>
            <w:shd w:val="clear" w:color="auto" w:fill="DBE5F1" w:themeFill="accent1" w:themeFillTint="33"/>
          </w:tcPr>
          <w:p w14:paraId="7DFFA61C" w14:textId="77777777" w:rsidR="00C234B8" w:rsidRPr="00FA48F5" w:rsidRDefault="00C234B8">
            <w:pPr>
              <w:spacing w:before="120" w:after="120"/>
              <w:jc w:val="right"/>
              <w:rPr>
                <w:b/>
                <w:sz w:val="19"/>
                <w:szCs w:val="19"/>
                <w:lang w:val="pt-BR"/>
              </w:rPr>
            </w:pPr>
          </w:p>
        </w:tc>
        <w:tc>
          <w:tcPr>
            <w:tcW w:w="3293" w:type="dxa"/>
            <w:shd w:val="clear" w:color="auto" w:fill="DBE5F1" w:themeFill="accent1" w:themeFillTint="33"/>
          </w:tcPr>
          <w:p w14:paraId="539472BD" w14:textId="77777777" w:rsidR="00C234B8" w:rsidRPr="00FA48F5" w:rsidRDefault="00AC7C17" w:rsidP="008B4293">
            <w:pPr>
              <w:spacing w:before="120" w:after="120"/>
              <w:rPr>
                <w:b/>
                <w:sz w:val="19"/>
                <w:szCs w:val="19"/>
                <w:lang w:val="pt-BR"/>
              </w:rPr>
            </w:pPr>
            <w:r w:rsidRPr="00FA48F5">
              <w:rPr>
                <w:b/>
                <w:sz w:val="19"/>
                <w:szCs w:val="19"/>
                <w:lang w:val="pt-BR"/>
              </w:rPr>
              <w:t>Subtotal B Ensino</w:t>
            </w:r>
          </w:p>
        </w:tc>
        <w:tc>
          <w:tcPr>
            <w:tcW w:w="2094" w:type="dxa"/>
            <w:shd w:val="clear" w:color="auto" w:fill="DBE5F1" w:themeFill="accent1" w:themeFillTint="33"/>
          </w:tcPr>
          <w:p w14:paraId="010297B4" w14:textId="77777777" w:rsidR="00C234B8" w:rsidRPr="00FA48F5" w:rsidRDefault="00C234B8">
            <w:pPr>
              <w:spacing w:before="120" w:after="120"/>
              <w:jc w:val="center"/>
              <w:rPr>
                <w:b/>
                <w:sz w:val="19"/>
                <w:szCs w:val="19"/>
                <w:lang w:val="pt-BR"/>
              </w:rPr>
            </w:pPr>
          </w:p>
        </w:tc>
        <w:tc>
          <w:tcPr>
            <w:tcW w:w="1238" w:type="dxa"/>
            <w:shd w:val="clear" w:color="auto" w:fill="DBE5F1" w:themeFill="accent1" w:themeFillTint="33"/>
          </w:tcPr>
          <w:p w14:paraId="5B827C1A" w14:textId="77777777" w:rsidR="00C234B8" w:rsidRPr="00FA48F5" w:rsidRDefault="00AC7C17" w:rsidP="008B4293">
            <w:pPr>
              <w:spacing w:before="120" w:after="120"/>
              <w:jc w:val="center"/>
              <w:rPr>
                <w:b/>
                <w:sz w:val="19"/>
                <w:szCs w:val="19"/>
                <w:lang w:val="pt-BR"/>
              </w:rPr>
            </w:pPr>
            <w:r w:rsidRPr="00FA48F5">
              <w:rPr>
                <w:b/>
                <w:sz w:val="19"/>
                <w:szCs w:val="19"/>
                <w:lang w:val="pt-BR"/>
              </w:rPr>
              <w:t>10</w:t>
            </w:r>
          </w:p>
        </w:tc>
        <w:tc>
          <w:tcPr>
            <w:tcW w:w="1238" w:type="dxa"/>
            <w:shd w:val="clear" w:color="auto" w:fill="DBE5F1" w:themeFill="accent1" w:themeFillTint="33"/>
          </w:tcPr>
          <w:p w14:paraId="37DFD5A0" w14:textId="77777777" w:rsidR="00C234B8" w:rsidRPr="00FA48F5" w:rsidRDefault="00C234B8">
            <w:pPr>
              <w:spacing w:before="120" w:after="120"/>
              <w:jc w:val="right"/>
              <w:rPr>
                <w:b/>
                <w:sz w:val="19"/>
                <w:szCs w:val="19"/>
                <w:lang w:val="pt-BR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21133AD0" w14:textId="77777777" w:rsidR="00C234B8" w:rsidRPr="00FA48F5" w:rsidRDefault="00C234B8">
            <w:pPr>
              <w:spacing w:before="120" w:after="120"/>
              <w:jc w:val="center"/>
              <w:rPr>
                <w:b/>
                <w:sz w:val="19"/>
                <w:szCs w:val="19"/>
                <w:lang w:val="pt-BR"/>
              </w:rPr>
            </w:pPr>
          </w:p>
        </w:tc>
      </w:tr>
      <w:tr w:rsidR="00C234B8" w:rsidRPr="009814AD" w14:paraId="7E039A44" w14:textId="77777777">
        <w:trPr>
          <w:trHeight w:val="284"/>
          <w:jc w:val="center"/>
        </w:trPr>
        <w:tc>
          <w:tcPr>
            <w:tcW w:w="1591" w:type="dxa"/>
            <w:vMerge w:val="restart"/>
            <w:shd w:val="clear" w:color="auto" w:fill="FFFFFF" w:themeFill="background1"/>
          </w:tcPr>
          <w:p w14:paraId="6CC0C147" w14:textId="77777777" w:rsidR="00C234B8" w:rsidRPr="00FA48F5" w:rsidRDefault="00AC7C17">
            <w:pPr>
              <w:spacing w:before="120" w:after="120"/>
              <w:jc w:val="right"/>
              <w:rPr>
                <w:b/>
                <w:sz w:val="19"/>
                <w:szCs w:val="19"/>
                <w:lang w:val="pt-BR"/>
              </w:rPr>
            </w:pPr>
            <w:r w:rsidRPr="00FA48F5">
              <w:rPr>
                <w:b/>
                <w:sz w:val="19"/>
                <w:szCs w:val="19"/>
                <w:lang w:val="pt-BR"/>
              </w:rPr>
              <w:t>3.ATIVIDADES DE PESQUISA</w:t>
            </w:r>
          </w:p>
        </w:tc>
        <w:tc>
          <w:tcPr>
            <w:tcW w:w="3293" w:type="dxa"/>
            <w:shd w:val="clear" w:color="auto" w:fill="FFFFFF" w:themeFill="background1"/>
          </w:tcPr>
          <w:p w14:paraId="39C3AC51" w14:textId="69E8E262" w:rsidR="00C234B8" w:rsidRPr="00FA48F5" w:rsidRDefault="00AC7C17" w:rsidP="00AF0EE5">
            <w:pPr>
              <w:spacing w:before="120" w:after="120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>3.1 Número de projetos de pesquisa cadastrados no S</w:t>
            </w:r>
            <w:r w:rsidR="00AF0EE5" w:rsidRPr="00FA48F5">
              <w:rPr>
                <w:sz w:val="19"/>
                <w:szCs w:val="19"/>
                <w:lang w:val="pt-BR"/>
              </w:rPr>
              <w:t xml:space="preserve">IGPEX </w:t>
            </w:r>
            <w:r w:rsidR="0082756F" w:rsidRPr="00FA48F5">
              <w:rPr>
                <w:sz w:val="19"/>
                <w:szCs w:val="19"/>
                <w:lang w:val="pt-BR"/>
              </w:rPr>
              <w:t>ou</w:t>
            </w:r>
            <w:r w:rsidR="00AF0EE5" w:rsidRPr="00FA48F5">
              <w:rPr>
                <w:sz w:val="19"/>
                <w:szCs w:val="19"/>
                <w:lang w:val="pt-BR"/>
              </w:rPr>
              <w:t xml:space="preserve"> SIGPET</w:t>
            </w:r>
            <w:r w:rsidRPr="00FA48F5">
              <w:rPr>
                <w:sz w:val="19"/>
                <w:szCs w:val="19"/>
                <w:lang w:val="pt-BR"/>
              </w:rPr>
              <w:t xml:space="preserve"> com inserção de alunos de graduação* </w:t>
            </w:r>
          </w:p>
        </w:tc>
        <w:tc>
          <w:tcPr>
            <w:tcW w:w="2094" w:type="dxa"/>
            <w:shd w:val="clear" w:color="auto" w:fill="FFFFFF" w:themeFill="background1"/>
          </w:tcPr>
          <w:p w14:paraId="22B66C14" w14:textId="77777777" w:rsidR="00C234B8" w:rsidRPr="00FA48F5" w:rsidRDefault="00AC7C17" w:rsidP="008B4293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>0,60 por projeto</w:t>
            </w:r>
          </w:p>
        </w:tc>
        <w:tc>
          <w:tcPr>
            <w:tcW w:w="1238" w:type="dxa"/>
            <w:shd w:val="clear" w:color="auto" w:fill="FFFFFF" w:themeFill="background1"/>
          </w:tcPr>
          <w:p w14:paraId="4B5D0E23" w14:textId="77777777" w:rsidR="00C234B8" w:rsidRPr="00FA48F5" w:rsidRDefault="00AC7C17" w:rsidP="008B4293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>3</w:t>
            </w:r>
          </w:p>
        </w:tc>
        <w:tc>
          <w:tcPr>
            <w:tcW w:w="1238" w:type="dxa"/>
            <w:shd w:val="clear" w:color="auto" w:fill="FFFFFF" w:themeFill="background1"/>
          </w:tcPr>
          <w:p w14:paraId="4BF42A82" w14:textId="77777777" w:rsidR="00C234B8" w:rsidRPr="00FA48F5" w:rsidRDefault="00C234B8">
            <w:pPr>
              <w:spacing w:before="120" w:after="120"/>
              <w:jc w:val="right"/>
              <w:rPr>
                <w:sz w:val="19"/>
                <w:szCs w:val="19"/>
                <w:lang w:val="pt-BR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10F963D" w14:textId="77777777" w:rsidR="00C234B8" w:rsidRPr="00FA48F5" w:rsidRDefault="00AC7C17" w:rsidP="008B4293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>SIGPEX</w:t>
            </w:r>
            <w:r w:rsidR="00AF0EE5" w:rsidRPr="00FA48F5">
              <w:rPr>
                <w:sz w:val="19"/>
                <w:szCs w:val="19"/>
                <w:lang w:val="pt-BR"/>
              </w:rPr>
              <w:t xml:space="preserve"> ou SIGPET</w:t>
            </w:r>
          </w:p>
        </w:tc>
      </w:tr>
      <w:tr w:rsidR="00C234B8" w:rsidRPr="009814AD" w14:paraId="3C0116BB" w14:textId="77777777">
        <w:trPr>
          <w:trHeight w:val="284"/>
          <w:jc w:val="center"/>
        </w:trPr>
        <w:tc>
          <w:tcPr>
            <w:tcW w:w="1591" w:type="dxa"/>
            <w:vMerge/>
            <w:shd w:val="clear" w:color="auto" w:fill="auto"/>
            <w:vAlign w:val="center"/>
          </w:tcPr>
          <w:p w14:paraId="6B42297F" w14:textId="77777777" w:rsidR="00C234B8" w:rsidRPr="00FA48F5" w:rsidRDefault="00C234B8">
            <w:pPr>
              <w:spacing w:before="120" w:after="120"/>
              <w:jc w:val="right"/>
              <w:rPr>
                <w:b/>
                <w:sz w:val="19"/>
                <w:szCs w:val="19"/>
                <w:lang w:val="pt-BR"/>
              </w:rPr>
            </w:pPr>
          </w:p>
        </w:tc>
        <w:tc>
          <w:tcPr>
            <w:tcW w:w="3293" w:type="dxa"/>
            <w:shd w:val="clear" w:color="auto" w:fill="FFFFFF" w:themeFill="background1"/>
          </w:tcPr>
          <w:p w14:paraId="643EE4A5" w14:textId="77777777" w:rsidR="00C234B8" w:rsidRPr="00FA48F5" w:rsidRDefault="00AC7C17" w:rsidP="008B4293">
            <w:pPr>
              <w:spacing w:before="120" w:after="120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>3.2 Grupos de pesquisa do CNPq com inserção de alunos de graduação</w:t>
            </w:r>
          </w:p>
        </w:tc>
        <w:tc>
          <w:tcPr>
            <w:tcW w:w="2094" w:type="dxa"/>
            <w:shd w:val="clear" w:color="auto" w:fill="FFFFFF" w:themeFill="background1"/>
          </w:tcPr>
          <w:p w14:paraId="5BD6835A" w14:textId="77777777" w:rsidR="00C234B8" w:rsidRPr="00FA48F5" w:rsidRDefault="00AC7C17" w:rsidP="008B4293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>1 por grupo quando líder</w:t>
            </w:r>
          </w:p>
          <w:p w14:paraId="4F7A05BC" w14:textId="77777777" w:rsidR="00C234B8" w:rsidRPr="00FA48F5" w:rsidRDefault="00AC7C17" w:rsidP="008B4293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>0,5 por grupo quando participante</w:t>
            </w:r>
          </w:p>
        </w:tc>
        <w:tc>
          <w:tcPr>
            <w:tcW w:w="1238" w:type="dxa"/>
            <w:shd w:val="clear" w:color="auto" w:fill="FFFFFF" w:themeFill="background1"/>
          </w:tcPr>
          <w:p w14:paraId="173AE8AC" w14:textId="77777777" w:rsidR="00C234B8" w:rsidRPr="00FA48F5" w:rsidRDefault="00AC7C17" w:rsidP="008B4293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>1</w:t>
            </w:r>
          </w:p>
        </w:tc>
        <w:tc>
          <w:tcPr>
            <w:tcW w:w="1238" w:type="dxa"/>
            <w:shd w:val="clear" w:color="auto" w:fill="FFFFFF" w:themeFill="background1"/>
          </w:tcPr>
          <w:p w14:paraId="49FCCD20" w14:textId="77777777" w:rsidR="00C234B8" w:rsidRPr="00FA48F5" w:rsidRDefault="00C234B8">
            <w:pPr>
              <w:spacing w:before="120" w:after="120"/>
              <w:jc w:val="right"/>
              <w:rPr>
                <w:sz w:val="19"/>
                <w:szCs w:val="19"/>
                <w:lang w:val="pt-BR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25618C6" w14:textId="77777777" w:rsidR="00C234B8" w:rsidRPr="00FA48F5" w:rsidRDefault="00AC7C17" w:rsidP="008B4293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>Espelho do Grupo</w:t>
            </w:r>
          </w:p>
        </w:tc>
      </w:tr>
      <w:tr w:rsidR="00C234B8" w:rsidRPr="009814AD" w14:paraId="114A4309" w14:textId="77777777">
        <w:trPr>
          <w:trHeight w:val="284"/>
          <w:jc w:val="center"/>
        </w:trPr>
        <w:tc>
          <w:tcPr>
            <w:tcW w:w="1591" w:type="dxa"/>
            <w:vMerge/>
            <w:shd w:val="clear" w:color="auto" w:fill="auto"/>
            <w:vAlign w:val="center"/>
          </w:tcPr>
          <w:p w14:paraId="10D1E39F" w14:textId="77777777" w:rsidR="00C234B8" w:rsidRPr="00FA48F5" w:rsidRDefault="00C234B8">
            <w:pPr>
              <w:spacing w:before="120" w:after="120"/>
              <w:jc w:val="right"/>
              <w:rPr>
                <w:b/>
                <w:sz w:val="19"/>
                <w:szCs w:val="19"/>
                <w:lang w:val="pt-BR"/>
              </w:rPr>
            </w:pPr>
          </w:p>
        </w:tc>
        <w:tc>
          <w:tcPr>
            <w:tcW w:w="3293" w:type="dxa"/>
            <w:shd w:val="clear" w:color="auto" w:fill="FFFFFF" w:themeFill="background1"/>
          </w:tcPr>
          <w:p w14:paraId="5F161384" w14:textId="77777777" w:rsidR="00C234B8" w:rsidRPr="00FA48F5" w:rsidRDefault="00AC7C17" w:rsidP="008B4293">
            <w:pPr>
              <w:spacing w:before="120" w:after="120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 xml:space="preserve">3.3 Horas dedicadas a projetos de pesquisa no período avaliado* </w:t>
            </w:r>
          </w:p>
        </w:tc>
        <w:tc>
          <w:tcPr>
            <w:tcW w:w="2094" w:type="dxa"/>
            <w:shd w:val="clear" w:color="auto" w:fill="FFFFFF" w:themeFill="background1"/>
          </w:tcPr>
          <w:p w14:paraId="6CF7971A" w14:textId="2641ADEF" w:rsidR="00C234B8" w:rsidRPr="00FA48F5" w:rsidRDefault="00AC7C17" w:rsidP="00AF0EE5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 xml:space="preserve">(soma das horas semanais de cada semestre, incluídas no </w:t>
            </w:r>
            <w:r w:rsidR="00AF0EE5" w:rsidRPr="00FA48F5">
              <w:rPr>
                <w:sz w:val="19"/>
                <w:szCs w:val="19"/>
                <w:lang w:val="pt-BR"/>
              </w:rPr>
              <w:t>comprovante</w:t>
            </w:r>
            <w:r w:rsidRPr="00FA48F5">
              <w:rPr>
                <w:sz w:val="19"/>
                <w:szCs w:val="19"/>
                <w:lang w:val="pt-BR"/>
              </w:rPr>
              <w:t>)  x 0,25</w:t>
            </w:r>
          </w:p>
        </w:tc>
        <w:tc>
          <w:tcPr>
            <w:tcW w:w="1238" w:type="dxa"/>
            <w:shd w:val="clear" w:color="auto" w:fill="FFFFFF" w:themeFill="background1"/>
          </w:tcPr>
          <w:p w14:paraId="716CACB7" w14:textId="77777777" w:rsidR="00C234B8" w:rsidRPr="00FA48F5" w:rsidRDefault="00AC7C17" w:rsidP="008B4293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>2</w:t>
            </w:r>
          </w:p>
        </w:tc>
        <w:tc>
          <w:tcPr>
            <w:tcW w:w="1238" w:type="dxa"/>
            <w:shd w:val="clear" w:color="auto" w:fill="FFFFFF" w:themeFill="background1"/>
          </w:tcPr>
          <w:p w14:paraId="712AD473" w14:textId="77777777" w:rsidR="00C234B8" w:rsidRPr="00FA48F5" w:rsidRDefault="00C234B8">
            <w:pPr>
              <w:spacing w:before="120" w:after="120"/>
              <w:jc w:val="right"/>
              <w:rPr>
                <w:sz w:val="19"/>
                <w:szCs w:val="19"/>
                <w:lang w:val="pt-BR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325363E" w14:textId="77777777" w:rsidR="00AF0EE5" w:rsidRPr="00FA48F5" w:rsidRDefault="00AC7C17" w:rsidP="008B4293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>PAAD</w:t>
            </w:r>
            <w:r w:rsidR="00AF0EE5" w:rsidRPr="00FA48F5">
              <w:rPr>
                <w:sz w:val="19"/>
                <w:szCs w:val="19"/>
                <w:lang w:val="pt-BR"/>
              </w:rPr>
              <w:t>/</w:t>
            </w:r>
          </w:p>
          <w:p w14:paraId="159EA2BF" w14:textId="77777777" w:rsidR="00AF0EE5" w:rsidRPr="00FA48F5" w:rsidRDefault="00AF0EE5" w:rsidP="008B4293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>SIGPEX/</w:t>
            </w:r>
          </w:p>
          <w:p w14:paraId="01D63209" w14:textId="77777777" w:rsidR="00C234B8" w:rsidRPr="00FA48F5" w:rsidRDefault="00AF0EE5" w:rsidP="008B4293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>SIGPET</w:t>
            </w:r>
          </w:p>
        </w:tc>
      </w:tr>
      <w:tr w:rsidR="00C234B8" w:rsidRPr="009814AD" w14:paraId="5155D82D" w14:textId="77777777">
        <w:trPr>
          <w:trHeight w:val="284"/>
          <w:jc w:val="center"/>
        </w:trPr>
        <w:tc>
          <w:tcPr>
            <w:tcW w:w="1591" w:type="dxa"/>
            <w:vMerge/>
            <w:shd w:val="clear" w:color="auto" w:fill="auto"/>
            <w:vAlign w:val="center"/>
          </w:tcPr>
          <w:p w14:paraId="68FA79D9" w14:textId="77777777" w:rsidR="00C234B8" w:rsidRPr="00FA48F5" w:rsidRDefault="00C234B8">
            <w:pPr>
              <w:spacing w:before="120" w:after="120"/>
              <w:jc w:val="right"/>
              <w:rPr>
                <w:b/>
                <w:sz w:val="19"/>
                <w:szCs w:val="19"/>
                <w:lang w:val="pt-BR"/>
              </w:rPr>
            </w:pPr>
          </w:p>
        </w:tc>
        <w:tc>
          <w:tcPr>
            <w:tcW w:w="3293" w:type="dxa"/>
            <w:vMerge w:val="restart"/>
            <w:shd w:val="clear" w:color="auto" w:fill="FFFFFF" w:themeFill="background1"/>
          </w:tcPr>
          <w:p w14:paraId="6C2178E8" w14:textId="77777777" w:rsidR="00C234B8" w:rsidRPr="00FA48F5" w:rsidRDefault="00AC7C17" w:rsidP="0082756F">
            <w:pPr>
              <w:spacing w:before="120" w:after="120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>3.4 Artigos científicos</w:t>
            </w:r>
            <w:r w:rsidR="00115E1D" w:rsidRPr="00FA48F5">
              <w:rPr>
                <w:sz w:val="19"/>
                <w:szCs w:val="19"/>
                <w:lang w:val="pt-BR"/>
              </w:rPr>
              <w:t xml:space="preserve"> ou livros/capítulos de livros</w:t>
            </w:r>
            <w:r w:rsidR="0082756F" w:rsidRPr="00FA48F5">
              <w:rPr>
                <w:sz w:val="19"/>
                <w:szCs w:val="19"/>
                <w:lang w:val="pt-BR"/>
              </w:rPr>
              <w:t xml:space="preserve"> </w:t>
            </w:r>
            <w:r w:rsidRPr="00FA48F5">
              <w:rPr>
                <w:sz w:val="19"/>
                <w:szCs w:val="19"/>
                <w:lang w:val="pt-BR"/>
              </w:rPr>
              <w:t>publicados tendo aluno de graduação como coautor (destacar o nome do aluno no comprovante)</w:t>
            </w:r>
          </w:p>
        </w:tc>
        <w:tc>
          <w:tcPr>
            <w:tcW w:w="2094" w:type="dxa"/>
            <w:tcBorders>
              <w:bottom w:val="dotted" w:sz="4" w:space="0" w:color="000000"/>
            </w:tcBorders>
            <w:shd w:val="clear" w:color="auto" w:fill="FFFFFF" w:themeFill="background1"/>
          </w:tcPr>
          <w:p w14:paraId="5B285EE1" w14:textId="77777777" w:rsidR="00C234B8" w:rsidRPr="00FA48F5" w:rsidRDefault="00AC7C17" w:rsidP="008B4293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  <w:proofErr w:type="spellStart"/>
            <w:r w:rsidRPr="00FA48F5">
              <w:rPr>
                <w:b/>
                <w:sz w:val="19"/>
                <w:szCs w:val="19"/>
                <w:lang w:val="pt-BR"/>
              </w:rPr>
              <w:t>Qualis</w:t>
            </w:r>
            <w:proofErr w:type="spellEnd"/>
            <w:r w:rsidRPr="00FA48F5">
              <w:rPr>
                <w:b/>
                <w:sz w:val="19"/>
                <w:szCs w:val="19"/>
                <w:lang w:val="pt-BR"/>
              </w:rPr>
              <w:t xml:space="preserve"> A1</w:t>
            </w:r>
            <w:r w:rsidR="00AF0EE5" w:rsidRPr="00FA48F5">
              <w:rPr>
                <w:b/>
                <w:sz w:val="19"/>
                <w:szCs w:val="19"/>
                <w:lang w:val="pt-BR"/>
              </w:rPr>
              <w:t xml:space="preserve"> ou A2</w:t>
            </w:r>
            <w:r w:rsidRPr="00FA48F5">
              <w:rPr>
                <w:sz w:val="19"/>
                <w:szCs w:val="19"/>
                <w:lang w:val="pt-BR"/>
              </w:rPr>
              <w:t xml:space="preserve"> - 1,0 por artigo</w:t>
            </w:r>
          </w:p>
          <w:p w14:paraId="36CCCEA8" w14:textId="77777777" w:rsidR="0082756F" w:rsidRPr="00FA48F5" w:rsidRDefault="00115E1D" w:rsidP="00115E1D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>Livro publicado – 1,0 por livro</w:t>
            </w:r>
          </w:p>
        </w:tc>
        <w:tc>
          <w:tcPr>
            <w:tcW w:w="1238" w:type="dxa"/>
            <w:vMerge w:val="restart"/>
            <w:shd w:val="clear" w:color="auto" w:fill="FFFFFF" w:themeFill="background1"/>
          </w:tcPr>
          <w:p w14:paraId="6A20D29A" w14:textId="77777777" w:rsidR="00C234B8" w:rsidRPr="00FA48F5" w:rsidRDefault="00AC7C17" w:rsidP="008B4293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>2</w:t>
            </w:r>
          </w:p>
        </w:tc>
        <w:tc>
          <w:tcPr>
            <w:tcW w:w="1238" w:type="dxa"/>
            <w:tcBorders>
              <w:bottom w:val="dotted" w:sz="4" w:space="0" w:color="000000"/>
            </w:tcBorders>
            <w:shd w:val="clear" w:color="auto" w:fill="FFFFFF" w:themeFill="background1"/>
          </w:tcPr>
          <w:p w14:paraId="083C5A68" w14:textId="77777777" w:rsidR="00C234B8" w:rsidRPr="00FA48F5" w:rsidRDefault="00C234B8">
            <w:pPr>
              <w:spacing w:before="120" w:after="120"/>
              <w:jc w:val="right"/>
              <w:rPr>
                <w:sz w:val="19"/>
                <w:szCs w:val="19"/>
                <w:lang w:val="pt-BR"/>
              </w:rPr>
            </w:pP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0E64EFF2" w14:textId="77777777" w:rsidR="00C234B8" w:rsidRPr="00FA48F5" w:rsidRDefault="00AC7C17" w:rsidP="008B4293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>Página inicial do artigo ou manual</w:t>
            </w:r>
          </w:p>
        </w:tc>
      </w:tr>
      <w:tr w:rsidR="00C234B8" w:rsidRPr="009814AD" w14:paraId="734C981D" w14:textId="77777777">
        <w:trPr>
          <w:trHeight w:val="284"/>
          <w:jc w:val="center"/>
        </w:trPr>
        <w:tc>
          <w:tcPr>
            <w:tcW w:w="1591" w:type="dxa"/>
            <w:vMerge/>
            <w:shd w:val="clear" w:color="auto" w:fill="auto"/>
            <w:vAlign w:val="center"/>
          </w:tcPr>
          <w:p w14:paraId="65531834" w14:textId="77777777" w:rsidR="00C234B8" w:rsidRPr="00FA48F5" w:rsidRDefault="00C234B8">
            <w:pPr>
              <w:spacing w:before="120" w:after="120"/>
              <w:jc w:val="right"/>
              <w:rPr>
                <w:b/>
                <w:sz w:val="19"/>
                <w:szCs w:val="19"/>
                <w:lang w:val="pt-BR"/>
              </w:rPr>
            </w:pPr>
          </w:p>
        </w:tc>
        <w:tc>
          <w:tcPr>
            <w:tcW w:w="3293" w:type="dxa"/>
            <w:vMerge/>
            <w:shd w:val="clear" w:color="auto" w:fill="auto"/>
            <w:vAlign w:val="center"/>
          </w:tcPr>
          <w:p w14:paraId="3FD46546" w14:textId="77777777" w:rsidR="00C234B8" w:rsidRPr="00FA48F5" w:rsidRDefault="00C234B8">
            <w:pPr>
              <w:spacing w:before="120" w:after="120"/>
              <w:rPr>
                <w:sz w:val="19"/>
                <w:szCs w:val="19"/>
                <w:lang w:val="pt-BR"/>
              </w:rPr>
            </w:pPr>
          </w:p>
        </w:tc>
        <w:tc>
          <w:tcPr>
            <w:tcW w:w="209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523DF4DD" w14:textId="40BA659E" w:rsidR="00C234B8" w:rsidRPr="00FA48F5" w:rsidRDefault="00AC7C17" w:rsidP="0082756F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  <w:proofErr w:type="spellStart"/>
            <w:r w:rsidRPr="00FA48F5">
              <w:rPr>
                <w:b/>
                <w:sz w:val="19"/>
                <w:szCs w:val="19"/>
                <w:lang w:val="pt-BR"/>
              </w:rPr>
              <w:t>Qualis</w:t>
            </w:r>
            <w:proofErr w:type="spellEnd"/>
            <w:r w:rsidRPr="00FA48F5">
              <w:rPr>
                <w:b/>
                <w:sz w:val="19"/>
                <w:szCs w:val="19"/>
                <w:lang w:val="pt-BR"/>
              </w:rPr>
              <w:t xml:space="preserve"> A</w:t>
            </w:r>
            <w:r w:rsidR="0082756F" w:rsidRPr="00FA48F5">
              <w:rPr>
                <w:b/>
                <w:sz w:val="19"/>
                <w:szCs w:val="19"/>
                <w:lang w:val="pt-BR"/>
              </w:rPr>
              <w:t>3 ou A4</w:t>
            </w:r>
            <w:r w:rsidRPr="00FA48F5">
              <w:rPr>
                <w:sz w:val="19"/>
                <w:szCs w:val="19"/>
                <w:lang w:val="pt-BR"/>
              </w:rPr>
              <w:t xml:space="preserve"> - 0,8 por artigo</w:t>
            </w:r>
          </w:p>
          <w:p w14:paraId="2DE7923C" w14:textId="77777777" w:rsidR="00115E1D" w:rsidRPr="00FA48F5" w:rsidRDefault="00115E1D" w:rsidP="0082756F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lastRenderedPageBreak/>
              <w:t>Capítulo de livro – 0,8 por capítulo</w:t>
            </w: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27E1DA5F" w14:textId="77777777" w:rsidR="00C234B8" w:rsidRPr="00FA48F5" w:rsidRDefault="00C234B8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</w:p>
        </w:tc>
        <w:tc>
          <w:tcPr>
            <w:tcW w:w="123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1E83286F" w14:textId="77777777" w:rsidR="00C234B8" w:rsidRPr="00FA48F5" w:rsidRDefault="00C234B8">
            <w:pPr>
              <w:spacing w:before="120" w:after="120"/>
              <w:jc w:val="right"/>
              <w:rPr>
                <w:sz w:val="19"/>
                <w:szCs w:val="19"/>
                <w:lang w:val="pt-BR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8B2ED76" w14:textId="77777777" w:rsidR="00C234B8" w:rsidRPr="00FA48F5" w:rsidRDefault="00C234B8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</w:p>
        </w:tc>
      </w:tr>
      <w:tr w:rsidR="00C234B8" w:rsidRPr="009814AD" w14:paraId="5C2EFC50" w14:textId="77777777">
        <w:trPr>
          <w:trHeight w:val="284"/>
          <w:jc w:val="center"/>
        </w:trPr>
        <w:tc>
          <w:tcPr>
            <w:tcW w:w="1591" w:type="dxa"/>
            <w:vMerge/>
            <w:shd w:val="clear" w:color="auto" w:fill="auto"/>
            <w:vAlign w:val="center"/>
          </w:tcPr>
          <w:p w14:paraId="5C747EFA" w14:textId="77777777" w:rsidR="00C234B8" w:rsidRPr="00FA48F5" w:rsidRDefault="00C234B8">
            <w:pPr>
              <w:spacing w:before="120" w:after="120"/>
              <w:jc w:val="right"/>
              <w:rPr>
                <w:b/>
                <w:sz w:val="19"/>
                <w:szCs w:val="19"/>
                <w:lang w:val="pt-BR"/>
              </w:rPr>
            </w:pPr>
          </w:p>
        </w:tc>
        <w:tc>
          <w:tcPr>
            <w:tcW w:w="3293" w:type="dxa"/>
            <w:vMerge/>
            <w:shd w:val="clear" w:color="auto" w:fill="auto"/>
            <w:vAlign w:val="center"/>
          </w:tcPr>
          <w:p w14:paraId="7C383321" w14:textId="77777777" w:rsidR="00C234B8" w:rsidRPr="00FA48F5" w:rsidRDefault="00C234B8">
            <w:pPr>
              <w:spacing w:before="120" w:after="120"/>
              <w:rPr>
                <w:sz w:val="19"/>
                <w:szCs w:val="19"/>
                <w:lang w:val="pt-BR"/>
              </w:rPr>
            </w:pPr>
          </w:p>
        </w:tc>
        <w:tc>
          <w:tcPr>
            <w:tcW w:w="209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130E71ED" w14:textId="77777777" w:rsidR="00C234B8" w:rsidRPr="00FA48F5" w:rsidRDefault="00AC7C17" w:rsidP="008B4293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  <w:proofErr w:type="spellStart"/>
            <w:r w:rsidRPr="00FA48F5">
              <w:rPr>
                <w:b/>
                <w:sz w:val="19"/>
                <w:szCs w:val="19"/>
                <w:lang w:val="pt-BR"/>
              </w:rPr>
              <w:t>Qualis</w:t>
            </w:r>
            <w:proofErr w:type="spellEnd"/>
            <w:r w:rsidRPr="00FA48F5">
              <w:rPr>
                <w:b/>
                <w:sz w:val="19"/>
                <w:szCs w:val="19"/>
                <w:lang w:val="pt-BR"/>
              </w:rPr>
              <w:t xml:space="preserve"> B1</w:t>
            </w:r>
            <w:r w:rsidRPr="00FA48F5">
              <w:rPr>
                <w:sz w:val="19"/>
                <w:szCs w:val="19"/>
                <w:lang w:val="pt-BR"/>
              </w:rPr>
              <w:t>- 0,6 por artigo</w:t>
            </w: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2C354B2B" w14:textId="77777777" w:rsidR="00C234B8" w:rsidRPr="00FA48F5" w:rsidRDefault="00C234B8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</w:p>
        </w:tc>
        <w:tc>
          <w:tcPr>
            <w:tcW w:w="123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139181B2" w14:textId="77777777" w:rsidR="00C234B8" w:rsidRPr="00FA48F5" w:rsidRDefault="00C234B8">
            <w:pPr>
              <w:spacing w:before="120" w:after="120"/>
              <w:jc w:val="right"/>
              <w:rPr>
                <w:sz w:val="19"/>
                <w:szCs w:val="19"/>
                <w:lang w:val="pt-BR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02951AB" w14:textId="77777777" w:rsidR="00C234B8" w:rsidRPr="00FA48F5" w:rsidRDefault="00C234B8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</w:p>
        </w:tc>
      </w:tr>
      <w:tr w:rsidR="00C234B8" w:rsidRPr="009814AD" w14:paraId="54828CAB" w14:textId="77777777">
        <w:trPr>
          <w:trHeight w:val="284"/>
          <w:jc w:val="center"/>
        </w:trPr>
        <w:tc>
          <w:tcPr>
            <w:tcW w:w="1591" w:type="dxa"/>
            <w:vMerge/>
            <w:shd w:val="clear" w:color="auto" w:fill="auto"/>
            <w:vAlign w:val="center"/>
          </w:tcPr>
          <w:p w14:paraId="1192782F" w14:textId="77777777" w:rsidR="00C234B8" w:rsidRPr="00FA48F5" w:rsidRDefault="00C234B8">
            <w:pPr>
              <w:spacing w:before="120" w:after="120"/>
              <w:jc w:val="right"/>
              <w:rPr>
                <w:b/>
                <w:sz w:val="19"/>
                <w:szCs w:val="19"/>
                <w:lang w:val="pt-BR"/>
              </w:rPr>
            </w:pPr>
          </w:p>
        </w:tc>
        <w:tc>
          <w:tcPr>
            <w:tcW w:w="3293" w:type="dxa"/>
            <w:vMerge/>
            <w:shd w:val="clear" w:color="auto" w:fill="auto"/>
            <w:vAlign w:val="center"/>
          </w:tcPr>
          <w:p w14:paraId="3B1964DD" w14:textId="77777777" w:rsidR="00C234B8" w:rsidRPr="00FA48F5" w:rsidRDefault="00C234B8">
            <w:pPr>
              <w:spacing w:before="120" w:after="120"/>
              <w:rPr>
                <w:sz w:val="19"/>
                <w:szCs w:val="19"/>
                <w:lang w:val="pt-BR"/>
              </w:rPr>
            </w:pPr>
          </w:p>
        </w:tc>
        <w:tc>
          <w:tcPr>
            <w:tcW w:w="209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583F3831" w14:textId="77777777" w:rsidR="00C234B8" w:rsidRPr="00FA48F5" w:rsidRDefault="00AC7C17" w:rsidP="008B4293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  <w:proofErr w:type="spellStart"/>
            <w:r w:rsidRPr="00FA48F5">
              <w:rPr>
                <w:b/>
                <w:sz w:val="19"/>
                <w:szCs w:val="19"/>
                <w:lang w:val="pt-BR"/>
              </w:rPr>
              <w:t>Qualis</w:t>
            </w:r>
            <w:proofErr w:type="spellEnd"/>
            <w:r w:rsidRPr="00FA48F5">
              <w:rPr>
                <w:b/>
                <w:sz w:val="19"/>
                <w:szCs w:val="19"/>
                <w:lang w:val="pt-BR"/>
              </w:rPr>
              <w:t xml:space="preserve"> B2</w:t>
            </w:r>
            <w:r w:rsidRPr="00FA48F5">
              <w:rPr>
                <w:sz w:val="19"/>
                <w:szCs w:val="19"/>
                <w:lang w:val="pt-BR"/>
              </w:rPr>
              <w:t xml:space="preserve"> - 0,4 por artigo</w:t>
            </w: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0C5B9BB3" w14:textId="77777777" w:rsidR="00C234B8" w:rsidRPr="00FA48F5" w:rsidRDefault="00C234B8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</w:p>
        </w:tc>
        <w:tc>
          <w:tcPr>
            <w:tcW w:w="123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3170EB15" w14:textId="77777777" w:rsidR="00C234B8" w:rsidRPr="00FA48F5" w:rsidRDefault="00C234B8">
            <w:pPr>
              <w:spacing w:before="120" w:after="120"/>
              <w:jc w:val="right"/>
              <w:rPr>
                <w:sz w:val="19"/>
                <w:szCs w:val="19"/>
                <w:lang w:val="pt-BR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F7624A" w14:textId="77777777" w:rsidR="00C234B8" w:rsidRPr="00FA48F5" w:rsidRDefault="00C234B8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</w:p>
        </w:tc>
      </w:tr>
      <w:tr w:rsidR="00C234B8" w:rsidRPr="009814AD" w14:paraId="2E8C3595" w14:textId="77777777">
        <w:trPr>
          <w:trHeight w:val="284"/>
          <w:jc w:val="center"/>
        </w:trPr>
        <w:tc>
          <w:tcPr>
            <w:tcW w:w="1591" w:type="dxa"/>
            <w:vMerge/>
            <w:shd w:val="clear" w:color="auto" w:fill="auto"/>
            <w:vAlign w:val="center"/>
          </w:tcPr>
          <w:p w14:paraId="2F5B6985" w14:textId="77777777" w:rsidR="00C234B8" w:rsidRPr="00FA48F5" w:rsidRDefault="00C234B8">
            <w:pPr>
              <w:spacing w:before="120" w:after="120"/>
              <w:jc w:val="right"/>
              <w:rPr>
                <w:b/>
                <w:sz w:val="19"/>
                <w:szCs w:val="19"/>
                <w:lang w:val="pt-BR"/>
              </w:rPr>
            </w:pPr>
          </w:p>
        </w:tc>
        <w:tc>
          <w:tcPr>
            <w:tcW w:w="3293" w:type="dxa"/>
            <w:vMerge/>
            <w:shd w:val="clear" w:color="auto" w:fill="auto"/>
            <w:vAlign w:val="center"/>
          </w:tcPr>
          <w:p w14:paraId="60EBCE49" w14:textId="77777777" w:rsidR="00C234B8" w:rsidRPr="00FA48F5" w:rsidRDefault="00C234B8">
            <w:pPr>
              <w:spacing w:before="120" w:after="120"/>
              <w:rPr>
                <w:sz w:val="19"/>
                <w:szCs w:val="19"/>
                <w:lang w:val="pt-BR"/>
              </w:rPr>
            </w:pPr>
          </w:p>
        </w:tc>
        <w:tc>
          <w:tcPr>
            <w:tcW w:w="209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51559E7C" w14:textId="77777777" w:rsidR="00C234B8" w:rsidRPr="00FA48F5" w:rsidRDefault="00AC7C17" w:rsidP="008B4293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  <w:proofErr w:type="spellStart"/>
            <w:r w:rsidRPr="00FA48F5">
              <w:rPr>
                <w:b/>
                <w:sz w:val="19"/>
                <w:szCs w:val="19"/>
                <w:lang w:val="pt-BR"/>
              </w:rPr>
              <w:t>Qualis</w:t>
            </w:r>
            <w:proofErr w:type="spellEnd"/>
            <w:r w:rsidRPr="00FA48F5">
              <w:rPr>
                <w:b/>
                <w:sz w:val="19"/>
                <w:szCs w:val="19"/>
                <w:lang w:val="pt-BR"/>
              </w:rPr>
              <w:t xml:space="preserve"> B3 e B4</w:t>
            </w:r>
            <w:r w:rsidRPr="00FA48F5">
              <w:rPr>
                <w:sz w:val="19"/>
                <w:szCs w:val="19"/>
                <w:lang w:val="pt-BR"/>
              </w:rPr>
              <w:t xml:space="preserve"> - 0,2 por artigo</w:t>
            </w: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5CADDE53" w14:textId="77777777" w:rsidR="00C234B8" w:rsidRPr="00FA48F5" w:rsidRDefault="00C234B8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</w:p>
        </w:tc>
        <w:tc>
          <w:tcPr>
            <w:tcW w:w="123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</w:tcPr>
          <w:p w14:paraId="153709D8" w14:textId="77777777" w:rsidR="00C234B8" w:rsidRPr="00FA48F5" w:rsidRDefault="00C234B8">
            <w:pPr>
              <w:spacing w:before="120" w:after="120"/>
              <w:jc w:val="right"/>
              <w:rPr>
                <w:sz w:val="19"/>
                <w:szCs w:val="19"/>
                <w:lang w:val="pt-BR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B816853" w14:textId="77777777" w:rsidR="00C234B8" w:rsidRPr="00FA48F5" w:rsidRDefault="00C234B8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</w:p>
        </w:tc>
      </w:tr>
      <w:tr w:rsidR="00C234B8" w:rsidRPr="009814AD" w14:paraId="4E3A642D" w14:textId="77777777">
        <w:trPr>
          <w:trHeight w:val="690"/>
          <w:jc w:val="center"/>
        </w:trPr>
        <w:tc>
          <w:tcPr>
            <w:tcW w:w="1591" w:type="dxa"/>
            <w:vMerge/>
            <w:shd w:val="clear" w:color="auto" w:fill="auto"/>
            <w:vAlign w:val="center"/>
          </w:tcPr>
          <w:p w14:paraId="53F071AA" w14:textId="77777777" w:rsidR="00C234B8" w:rsidRPr="00FA48F5" w:rsidRDefault="00C234B8">
            <w:pPr>
              <w:spacing w:before="120" w:after="120"/>
              <w:jc w:val="right"/>
              <w:rPr>
                <w:b/>
                <w:sz w:val="19"/>
                <w:szCs w:val="19"/>
                <w:lang w:val="pt-BR"/>
              </w:rPr>
            </w:pPr>
          </w:p>
        </w:tc>
        <w:tc>
          <w:tcPr>
            <w:tcW w:w="3293" w:type="dxa"/>
            <w:vMerge/>
            <w:shd w:val="clear" w:color="auto" w:fill="auto"/>
            <w:vAlign w:val="center"/>
          </w:tcPr>
          <w:p w14:paraId="4A456D1C" w14:textId="77777777" w:rsidR="00C234B8" w:rsidRPr="00FA48F5" w:rsidRDefault="00C234B8">
            <w:pPr>
              <w:spacing w:before="120" w:after="120"/>
              <w:rPr>
                <w:sz w:val="19"/>
                <w:szCs w:val="19"/>
                <w:lang w:val="pt-BR"/>
              </w:rPr>
            </w:pPr>
          </w:p>
        </w:tc>
        <w:tc>
          <w:tcPr>
            <w:tcW w:w="2094" w:type="dxa"/>
            <w:tcBorders>
              <w:top w:val="dotted" w:sz="4" w:space="0" w:color="000000"/>
            </w:tcBorders>
            <w:shd w:val="clear" w:color="auto" w:fill="FFFFFF" w:themeFill="background1"/>
          </w:tcPr>
          <w:p w14:paraId="6477A9A8" w14:textId="77777777" w:rsidR="00C234B8" w:rsidRPr="00FA48F5" w:rsidRDefault="00AC7C17" w:rsidP="008B4293">
            <w:pPr>
              <w:spacing w:before="120" w:after="120"/>
              <w:jc w:val="center"/>
              <w:rPr>
                <w:b/>
                <w:sz w:val="19"/>
                <w:szCs w:val="19"/>
                <w:lang w:val="pt-BR"/>
              </w:rPr>
            </w:pPr>
            <w:proofErr w:type="spellStart"/>
            <w:r w:rsidRPr="00FA48F5">
              <w:rPr>
                <w:b/>
                <w:sz w:val="19"/>
                <w:szCs w:val="19"/>
                <w:lang w:val="pt-BR"/>
              </w:rPr>
              <w:t>Qualis</w:t>
            </w:r>
            <w:proofErr w:type="spellEnd"/>
            <w:r w:rsidRPr="00FA48F5">
              <w:rPr>
                <w:b/>
                <w:sz w:val="19"/>
                <w:szCs w:val="19"/>
                <w:lang w:val="pt-BR"/>
              </w:rPr>
              <w:t xml:space="preserve"> B5 e revistas sem </w:t>
            </w:r>
            <w:proofErr w:type="spellStart"/>
            <w:r w:rsidRPr="00FA48F5">
              <w:rPr>
                <w:b/>
                <w:sz w:val="19"/>
                <w:szCs w:val="19"/>
                <w:lang w:val="pt-BR"/>
              </w:rPr>
              <w:t>Qualis</w:t>
            </w:r>
            <w:proofErr w:type="spellEnd"/>
            <w:r w:rsidRPr="00FA48F5">
              <w:rPr>
                <w:b/>
                <w:sz w:val="19"/>
                <w:szCs w:val="19"/>
                <w:lang w:val="pt-BR"/>
              </w:rPr>
              <w:t>, manuais técnicos publicados</w:t>
            </w:r>
            <w:r w:rsidRPr="00FA48F5">
              <w:rPr>
                <w:sz w:val="19"/>
                <w:szCs w:val="19"/>
                <w:lang w:val="pt-BR"/>
              </w:rPr>
              <w:t>- 0,1 por artigo</w:t>
            </w: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5DB46DBE" w14:textId="77777777" w:rsidR="00C234B8" w:rsidRPr="00FA48F5" w:rsidRDefault="00C234B8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</w:p>
        </w:tc>
        <w:tc>
          <w:tcPr>
            <w:tcW w:w="1238" w:type="dxa"/>
            <w:tcBorders>
              <w:top w:val="dotted" w:sz="4" w:space="0" w:color="000000"/>
            </w:tcBorders>
            <w:shd w:val="clear" w:color="auto" w:fill="FFFFFF" w:themeFill="background1"/>
          </w:tcPr>
          <w:p w14:paraId="6DE2F873" w14:textId="77777777" w:rsidR="00C234B8" w:rsidRPr="00FA48F5" w:rsidRDefault="00C234B8">
            <w:pPr>
              <w:spacing w:before="120" w:after="120"/>
              <w:jc w:val="right"/>
              <w:rPr>
                <w:sz w:val="19"/>
                <w:szCs w:val="19"/>
                <w:lang w:val="pt-BR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762393B" w14:textId="77777777" w:rsidR="00C234B8" w:rsidRPr="00FA48F5" w:rsidRDefault="00C234B8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</w:p>
        </w:tc>
      </w:tr>
      <w:tr w:rsidR="00C234B8" w:rsidRPr="009814AD" w14:paraId="453D041C" w14:textId="77777777">
        <w:trPr>
          <w:trHeight w:val="284"/>
          <w:jc w:val="center"/>
        </w:trPr>
        <w:tc>
          <w:tcPr>
            <w:tcW w:w="1591" w:type="dxa"/>
            <w:vMerge/>
            <w:shd w:val="clear" w:color="auto" w:fill="auto"/>
            <w:vAlign w:val="center"/>
          </w:tcPr>
          <w:p w14:paraId="3121E0B9" w14:textId="77777777" w:rsidR="00C234B8" w:rsidRPr="00FA48F5" w:rsidRDefault="00C234B8">
            <w:pPr>
              <w:spacing w:before="120" w:after="120"/>
              <w:jc w:val="right"/>
              <w:rPr>
                <w:b/>
                <w:sz w:val="19"/>
                <w:szCs w:val="19"/>
                <w:lang w:val="pt-BR"/>
              </w:rPr>
            </w:pPr>
          </w:p>
        </w:tc>
        <w:tc>
          <w:tcPr>
            <w:tcW w:w="3293" w:type="dxa"/>
            <w:shd w:val="clear" w:color="auto" w:fill="FFFFFF" w:themeFill="background1"/>
          </w:tcPr>
          <w:p w14:paraId="7BB6F2E5" w14:textId="77777777" w:rsidR="00C234B8" w:rsidRPr="00FA48F5" w:rsidRDefault="00AC7C17" w:rsidP="008B4293">
            <w:pPr>
              <w:spacing w:before="120" w:after="120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>3.5 Resumos e/ou trabalhos completos publicados em anais de eventos tendo aluno de graduação como coautor</w:t>
            </w:r>
          </w:p>
          <w:p w14:paraId="3491254A" w14:textId="77777777" w:rsidR="00C234B8" w:rsidRPr="00FA48F5" w:rsidRDefault="00AC7C17" w:rsidP="008B4293">
            <w:pPr>
              <w:spacing w:before="120" w:after="120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>(destacar o nome do aluno no comprovante)</w:t>
            </w:r>
          </w:p>
        </w:tc>
        <w:tc>
          <w:tcPr>
            <w:tcW w:w="2094" w:type="dxa"/>
            <w:shd w:val="clear" w:color="auto" w:fill="FFFFFF" w:themeFill="background1"/>
          </w:tcPr>
          <w:p w14:paraId="3F506984" w14:textId="49D9364A" w:rsidR="00C234B8" w:rsidRPr="00FA48F5" w:rsidRDefault="00AC7C17" w:rsidP="00115E1D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>0,</w:t>
            </w:r>
            <w:r w:rsidR="00115E1D" w:rsidRPr="00FA48F5">
              <w:rPr>
                <w:sz w:val="19"/>
                <w:szCs w:val="19"/>
                <w:lang w:val="pt-BR"/>
              </w:rPr>
              <w:t xml:space="preserve">25 </w:t>
            </w:r>
            <w:r w:rsidRPr="00FA48F5">
              <w:rPr>
                <w:sz w:val="19"/>
                <w:szCs w:val="19"/>
                <w:lang w:val="pt-BR"/>
              </w:rPr>
              <w:t>por trabalho</w:t>
            </w:r>
          </w:p>
        </w:tc>
        <w:tc>
          <w:tcPr>
            <w:tcW w:w="1238" w:type="dxa"/>
            <w:shd w:val="clear" w:color="auto" w:fill="FFFFFF" w:themeFill="background1"/>
          </w:tcPr>
          <w:p w14:paraId="0AECBA6F" w14:textId="77777777" w:rsidR="00C234B8" w:rsidRPr="00FA48F5" w:rsidRDefault="00AC7C17" w:rsidP="008B4293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>1</w:t>
            </w:r>
            <w:r w:rsidR="00115E1D" w:rsidRPr="00FA48F5">
              <w:rPr>
                <w:sz w:val="19"/>
                <w:szCs w:val="19"/>
                <w:lang w:val="pt-BR"/>
              </w:rPr>
              <w:t>,5</w:t>
            </w:r>
          </w:p>
        </w:tc>
        <w:tc>
          <w:tcPr>
            <w:tcW w:w="1238" w:type="dxa"/>
            <w:shd w:val="clear" w:color="auto" w:fill="FFFFFF" w:themeFill="background1"/>
          </w:tcPr>
          <w:p w14:paraId="36B8E0C2" w14:textId="77777777" w:rsidR="00C234B8" w:rsidRPr="00FA48F5" w:rsidRDefault="00C234B8">
            <w:pPr>
              <w:spacing w:before="120" w:after="120"/>
              <w:jc w:val="right"/>
              <w:rPr>
                <w:sz w:val="19"/>
                <w:szCs w:val="19"/>
                <w:lang w:val="pt-BR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D93414C" w14:textId="77777777" w:rsidR="00C234B8" w:rsidRPr="00FA48F5" w:rsidRDefault="00AC7C17" w:rsidP="008B4293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>Certificado ou página dos anais que contenha o título do trabalho e o nome dos autores</w:t>
            </w:r>
          </w:p>
        </w:tc>
      </w:tr>
      <w:tr w:rsidR="00C234B8" w:rsidRPr="009814AD" w14:paraId="656EF343" w14:textId="77777777">
        <w:trPr>
          <w:trHeight w:val="284"/>
          <w:jc w:val="center"/>
        </w:trPr>
        <w:tc>
          <w:tcPr>
            <w:tcW w:w="1591" w:type="dxa"/>
            <w:vMerge/>
            <w:shd w:val="clear" w:color="auto" w:fill="auto"/>
            <w:vAlign w:val="center"/>
          </w:tcPr>
          <w:p w14:paraId="50D3779E" w14:textId="77777777" w:rsidR="00C234B8" w:rsidRPr="00FA48F5" w:rsidRDefault="00C234B8">
            <w:pPr>
              <w:spacing w:before="120" w:after="120"/>
              <w:jc w:val="right"/>
              <w:rPr>
                <w:b/>
                <w:sz w:val="19"/>
                <w:szCs w:val="19"/>
                <w:lang w:val="pt-BR"/>
              </w:rPr>
            </w:pPr>
          </w:p>
        </w:tc>
        <w:tc>
          <w:tcPr>
            <w:tcW w:w="3293" w:type="dxa"/>
            <w:shd w:val="clear" w:color="auto" w:fill="FFFFFF" w:themeFill="background1"/>
          </w:tcPr>
          <w:p w14:paraId="43D4F27A" w14:textId="2D049132" w:rsidR="00C234B8" w:rsidRPr="00FA48F5" w:rsidRDefault="00AC7C17" w:rsidP="008B4293">
            <w:pPr>
              <w:spacing w:before="120" w:after="120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>3.6 Prêmios recebidos</w:t>
            </w:r>
            <w:r w:rsidR="00115E1D" w:rsidRPr="00FA48F5">
              <w:rPr>
                <w:sz w:val="19"/>
                <w:szCs w:val="19"/>
                <w:lang w:val="pt-BR"/>
              </w:rPr>
              <w:t xml:space="preserve"> em</w:t>
            </w:r>
            <w:r w:rsidRPr="00FA48F5">
              <w:rPr>
                <w:sz w:val="19"/>
                <w:szCs w:val="19"/>
                <w:lang w:val="pt-BR"/>
              </w:rPr>
              <w:t xml:space="preserve"> eventos tendo aluno de graduação como coautor</w:t>
            </w:r>
            <w:r w:rsidR="0082756F" w:rsidRPr="00FA48F5">
              <w:rPr>
                <w:sz w:val="19"/>
                <w:szCs w:val="19"/>
                <w:lang w:val="pt-BR"/>
              </w:rPr>
              <w:t xml:space="preserve"> </w:t>
            </w:r>
            <w:r w:rsidRPr="00FA48F5">
              <w:rPr>
                <w:sz w:val="19"/>
                <w:szCs w:val="19"/>
                <w:lang w:val="pt-BR"/>
              </w:rPr>
              <w:t>(destacar o nome do aluno no comprovante)</w:t>
            </w:r>
          </w:p>
        </w:tc>
        <w:tc>
          <w:tcPr>
            <w:tcW w:w="2094" w:type="dxa"/>
            <w:shd w:val="clear" w:color="auto" w:fill="FFFFFF" w:themeFill="background1"/>
          </w:tcPr>
          <w:p w14:paraId="5B66FCF3" w14:textId="2342FC9D" w:rsidR="00C234B8" w:rsidRPr="00FA48F5" w:rsidRDefault="00AC7C17" w:rsidP="0082756F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>0,</w:t>
            </w:r>
            <w:r w:rsidR="0082756F" w:rsidRPr="00FA48F5">
              <w:rPr>
                <w:sz w:val="19"/>
                <w:szCs w:val="19"/>
                <w:lang w:val="pt-BR"/>
              </w:rPr>
              <w:t xml:space="preserve">25 </w:t>
            </w:r>
            <w:r w:rsidRPr="00FA48F5">
              <w:rPr>
                <w:sz w:val="19"/>
                <w:szCs w:val="19"/>
                <w:lang w:val="pt-BR"/>
              </w:rPr>
              <w:t>por prêmio</w:t>
            </w:r>
          </w:p>
        </w:tc>
        <w:tc>
          <w:tcPr>
            <w:tcW w:w="1238" w:type="dxa"/>
            <w:shd w:val="clear" w:color="auto" w:fill="FFFFFF" w:themeFill="background1"/>
          </w:tcPr>
          <w:p w14:paraId="1902CCD2" w14:textId="5BE1D785" w:rsidR="00C234B8" w:rsidRPr="00FA48F5" w:rsidRDefault="0082756F" w:rsidP="008B4293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>0,5</w:t>
            </w:r>
          </w:p>
        </w:tc>
        <w:tc>
          <w:tcPr>
            <w:tcW w:w="1238" w:type="dxa"/>
            <w:shd w:val="clear" w:color="auto" w:fill="FFFFFF" w:themeFill="background1"/>
          </w:tcPr>
          <w:p w14:paraId="1B786643" w14:textId="77777777" w:rsidR="00C234B8" w:rsidRPr="00FA48F5" w:rsidRDefault="00C234B8">
            <w:pPr>
              <w:spacing w:before="120" w:after="120"/>
              <w:jc w:val="right"/>
              <w:rPr>
                <w:sz w:val="19"/>
                <w:szCs w:val="19"/>
                <w:lang w:val="pt-BR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4F7E73D" w14:textId="77777777" w:rsidR="00C234B8" w:rsidRPr="00FA48F5" w:rsidRDefault="00AC7C17" w:rsidP="008B4293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>Certificado</w:t>
            </w:r>
          </w:p>
        </w:tc>
      </w:tr>
      <w:tr w:rsidR="00C234B8" w:rsidRPr="009814AD" w14:paraId="1E95839D" w14:textId="77777777">
        <w:trPr>
          <w:trHeight w:val="284"/>
          <w:jc w:val="center"/>
        </w:trPr>
        <w:tc>
          <w:tcPr>
            <w:tcW w:w="1591" w:type="dxa"/>
            <w:shd w:val="clear" w:color="auto" w:fill="DBE5F1" w:themeFill="accent1" w:themeFillTint="33"/>
          </w:tcPr>
          <w:p w14:paraId="6C7744F4" w14:textId="77777777" w:rsidR="00C234B8" w:rsidRPr="00FA48F5" w:rsidRDefault="00C234B8">
            <w:pPr>
              <w:spacing w:before="120" w:after="120"/>
              <w:jc w:val="right"/>
              <w:rPr>
                <w:b/>
                <w:sz w:val="19"/>
                <w:szCs w:val="19"/>
                <w:lang w:val="pt-BR"/>
              </w:rPr>
            </w:pPr>
          </w:p>
        </w:tc>
        <w:tc>
          <w:tcPr>
            <w:tcW w:w="3293" w:type="dxa"/>
            <w:shd w:val="clear" w:color="auto" w:fill="DBE5F1" w:themeFill="accent1" w:themeFillTint="33"/>
          </w:tcPr>
          <w:p w14:paraId="369D28E5" w14:textId="77777777" w:rsidR="00C234B8" w:rsidRPr="00FA48F5" w:rsidRDefault="00AC7C17" w:rsidP="008B4293">
            <w:pPr>
              <w:spacing w:before="120" w:after="120"/>
              <w:rPr>
                <w:b/>
                <w:sz w:val="19"/>
                <w:szCs w:val="19"/>
                <w:lang w:val="pt-BR"/>
              </w:rPr>
            </w:pPr>
            <w:r w:rsidRPr="00FA48F5">
              <w:rPr>
                <w:b/>
                <w:sz w:val="19"/>
                <w:szCs w:val="19"/>
                <w:lang w:val="pt-BR"/>
              </w:rPr>
              <w:t>Subtotal C Pesquisa</w:t>
            </w:r>
          </w:p>
        </w:tc>
        <w:tc>
          <w:tcPr>
            <w:tcW w:w="2094" w:type="dxa"/>
            <w:shd w:val="clear" w:color="auto" w:fill="DBE5F1" w:themeFill="accent1" w:themeFillTint="33"/>
          </w:tcPr>
          <w:p w14:paraId="4636B487" w14:textId="77777777" w:rsidR="00C234B8" w:rsidRPr="00FA48F5" w:rsidRDefault="00C234B8">
            <w:pPr>
              <w:spacing w:before="120" w:after="120"/>
              <w:jc w:val="center"/>
              <w:rPr>
                <w:b/>
                <w:sz w:val="19"/>
                <w:szCs w:val="19"/>
                <w:lang w:val="pt-BR"/>
              </w:rPr>
            </w:pPr>
          </w:p>
        </w:tc>
        <w:tc>
          <w:tcPr>
            <w:tcW w:w="1238" w:type="dxa"/>
            <w:shd w:val="clear" w:color="auto" w:fill="DBE5F1" w:themeFill="accent1" w:themeFillTint="33"/>
          </w:tcPr>
          <w:p w14:paraId="3BB888FE" w14:textId="77777777" w:rsidR="00C234B8" w:rsidRPr="00FA48F5" w:rsidRDefault="00AC7C17" w:rsidP="008B4293">
            <w:pPr>
              <w:spacing w:before="120" w:after="120"/>
              <w:jc w:val="center"/>
              <w:rPr>
                <w:b/>
                <w:sz w:val="19"/>
                <w:szCs w:val="19"/>
                <w:lang w:val="pt-BR"/>
              </w:rPr>
            </w:pPr>
            <w:r w:rsidRPr="00FA48F5">
              <w:rPr>
                <w:b/>
                <w:sz w:val="19"/>
                <w:szCs w:val="19"/>
                <w:lang w:val="pt-BR"/>
              </w:rPr>
              <w:t>10</w:t>
            </w:r>
          </w:p>
        </w:tc>
        <w:tc>
          <w:tcPr>
            <w:tcW w:w="1238" w:type="dxa"/>
            <w:shd w:val="clear" w:color="auto" w:fill="DBE5F1" w:themeFill="accent1" w:themeFillTint="33"/>
          </w:tcPr>
          <w:p w14:paraId="316C4BF8" w14:textId="77777777" w:rsidR="00C234B8" w:rsidRPr="00FA48F5" w:rsidRDefault="00C234B8">
            <w:pPr>
              <w:spacing w:before="120" w:after="120"/>
              <w:jc w:val="right"/>
              <w:rPr>
                <w:b/>
                <w:sz w:val="19"/>
                <w:szCs w:val="19"/>
                <w:lang w:val="pt-BR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22AB3ED0" w14:textId="77777777" w:rsidR="00C234B8" w:rsidRPr="00FA48F5" w:rsidRDefault="00C234B8">
            <w:pPr>
              <w:spacing w:before="120" w:after="120"/>
              <w:jc w:val="center"/>
              <w:rPr>
                <w:b/>
                <w:sz w:val="19"/>
                <w:szCs w:val="19"/>
                <w:lang w:val="pt-BR"/>
              </w:rPr>
            </w:pPr>
          </w:p>
        </w:tc>
      </w:tr>
      <w:tr w:rsidR="00C234B8" w:rsidRPr="009814AD" w14:paraId="365B25EE" w14:textId="77777777">
        <w:trPr>
          <w:trHeight w:val="284"/>
          <w:jc w:val="center"/>
        </w:trPr>
        <w:tc>
          <w:tcPr>
            <w:tcW w:w="1591" w:type="dxa"/>
            <w:vMerge w:val="restart"/>
            <w:shd w:val="clear" w:color="auto" w:fill="FFFFFF" w:themeFill="background1"/>
          </w:tcPr>
          <w:p w14:paraId="68E6CD8A" w14:textId="77777777" w:rsidR="00C234B8" w:rsidRPr="00FA48F5" w:rsidRDefault="00AC7C17">
            <w:pPr>
              <w:spacing w:before="120" w:after="120"/>
              <w:jc w:val="right"/>
              <w:rPr>
                <w:b/>
                <w:sz w:val="19"/>
                <w:szCs w:val="19"/>
                <w:lang w:val="pt-BR"/>
              </w:rPr>
            </w:pPr>
            <w:r w:rsidRPr="00FA48F5">
              <w:rPr>
                <w:b/>
                <w:sz w:val="19"/>
                <w:szCs w:val="19"/>
                <w:lang w:val="pt-BR"/>
              </w:rPr>
              <w:t>4.ATIVIDADES DE EXTENSÃO</w:t>
            </w:r>
          </w:p>
        </w:tc>
        <w:tc>
          <w:tcPr>
            <w:tcW w:w="3293" w:type="dxa"/>
            <w:shd w:val="clear" w:color="auto" w:fill="FFFFFF" w:themeFill="background1"/>
          </w:tcPr>
          <w:p w14:paraId="7968071D" w14:textId="77777777" w:rsidR="00C234B8" w:rsidRPr="00FA48F5" w:rsidRDefault="00AC7C17" w:rsidP="008B4293">
            <w:pPr>
              <w:spacing w:before="120" w:after="120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>4.1 Número de projetos de extensão cadastrados no S</w:t>
            </w:r>
            <w:r w:rsidR="0082756F" w:rsidRPr="00FA48F5">
              <w:rPr>
                <w:sz w:val="19"/>
                <w:szCs w:val="19"/>
                <w:lang w:val="pt-BR"/>
              </w:rPr>
              <w:t>IGPEX ou SIGPET</w:t>
            </w:r>
            <w:r w:rsidRPr="00FA48F5">
              <w:rPr>
                <w:sz w:val="19"/>
                <w:szCs w:val="19"/>
                <w:lang w:val="pt-BR"/>
              </w:rPr>
              <w:t xml:space="preserve">  com inserção de alunos de graduação* </w:t>
            </w:r>
          </w:p>
        </w:tc>
        <w:tc>
          <w:tcPr>
            <w:tcW w:w="2094" w:type="dxa"/>
            <w:shd w:val="clear" w:color="auto" w:fill="FFFFFF" w:themeFill="background1"/>
          </w:tcPr>
          <w:p w14:paraId="26E5D787" w14:textId="77777777" w:rsidR="00C234B8" w:rsidRPr="00FA48F5" w:rsidRDefault="00AC7C17" w:rsidP="008B4293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>0,60 por projeto</w:t>
            </w:r>
          </w:p>
        </w:tc>
        <w:tc>
          <w:tcPr>
            <w:tcW w:w="1238" w:type="dxa"/>
            <w:shd w:val="clear" w:color="auto" w:fill="FFFFFF" w:themeFill="background1"/>
          </w:tcPr>
          <w:p w14:paraId="5A8A1069" w14:textId="77777777" w:rsidR="00C234B8" w:rsidRPr="00FA48F5" w:rsidRDefault="00AC7C17" w:rsidP="008B4293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>4</w:t>
            </w:r>
          </w:p>
        </w:tc>
        <w:tc>
          <w:tcPr>
            <w:tcW w:w="1238" w:type="dxa"/>
            <w:shd w:val="clear" w:color="auto" w:fill="FFFFFF" w:themeFill="background1"/>
          </w:tcPr>
          <w:p w14:paraId="7DA47916" w14:textId="77777777" w:rsidR="00C234B8" w:rsidRPr="00FA48F5" w:rsidRDefault="00C234B8">
            <w:pPr>
              <w:spacing w:before="120" w:after="120"/>
              <w:jc w:val="right"/>
              <w:rPr>
                <w:sz w:val="19"/>
                <w:szCs w:val="19"/>
                <w:lang w:val="pt-BR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9C6453E" w14:textId="0215E3E9" w:rsidR="00C234B8" w:rsidRPr="00FA48F5" w:rsidRDefault="0082756F" w:rsidP="0082756F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>SIGPEX OU SIGPET</w:t>
            </w:r>
          </w:p>
        </w:tc>
      </w:tr>
      <w:tr w:rsidR="00C234B8" w:rsidRPr="009814AD" w14:paraId="21C61AE1" w14:textId="77777777">
        <w:trPr>
          <w:trHeight w:val="284"/>
          <w:jc w:val="center"/>
        </w:trPr>
        <w:tc>
          <w:tcPr>
            <w:tcW w:w="1591" w:type="dxa"/>
            <w:vMerge/>
            <w:shd w:val="clear" w:color="auto" w:fill="auto"/>
            <w:vAlign w:val="center"/>
          </w:tcPr>
          <w:p w14:paraId="61CADD19" w14:textId="77777777" w:rsidR="00C234B8" w:rsidRPr="00FA48F5" w:rsidRDefault="00C234B8">
            <w:pPr>
              <w:spacing w:before="120" w:after="120"/>
              <w:jc w:val="right"/>
              <w:rPr>
                <w:b/>
                <w:sz w:val="19"/>
                <w:szCs w:val="19"/>
                <w:lang w:val="pt-BR"/>
              </w:rPr>
            </w:pPr>
          </w:p>
        </w:tc>
        <w:tc>
          <w:tcPr>
            <w:tcW w:w="3293" w:type="dxa"/>
            <w:shd w:val="clear" w:color="auto" w:fill="FFFFFF" w:themeFill="background1"/>
          </w:tcPr>
          <w:p w14:paraId="3E90E66B" w14:textId="77777777" w:rsidR="00C234B8" w:rsidRPr="00FA48F5" w:rsidRDefault="00AC7C17" w:rsidP="008B4293">
            <w:pPr>
              <w:spacing w:before="120" w:after="120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 xml:space="preserve">4.2 Horas dedicadas a projetos de extensão no período avaliado* </w:t>
            </w:r>
          </w:p>
        </w:tc>
        <w:tc>
          <w:tcPr>
            <w:tcW w:w="2094" w:type="dxa"/>
            <w:shd w:val="clear" w:color="auto" w:fill="FFFFFF" w:themeFill="background1"/>
          </w:tcPr>
          <w:p w14:paraId="57E464A5" w14:textId="77777777" w:rsidR="00C234B8" w:rsidRPr="00FA48F5" w:rsidRDefault="00AC7C17" w:rsidP="008B4293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 xml:space="preserve">(soma das horas semanais de cada semestre, incluídas no </w:t>
            </w:r>
            <w:proofErr w:type="spellStart"/>
            <w:r w:rsidRPr="00FA48F5">
              <w:rPr>
                <w:sz w:val="19"/>
                <w:szCs w:val="19"/>
                <w:lang w:val="pt-BR"/>
              </w:rPr>
              <w:t>paad</w:t>
            </w:r>
            <w:proofErr w:type="spellEnd"/>
            <w:r w:rsidRPr="00FA48F5">
              <w:rPr>
                <w:sz w:val="19"/>
                <w:szCs w:val="19"/>
                <w:lang w:val="pt-BR"/>
              </w:rPr>
              <w:t>)  x 0,25</w:t>
            </w:r>
          </w:p>
        </w:tc>
        <w:tc>
          <w:tcPr>
            <w:tcW w:w="1238" w:type="dxa"/>
            <w:shd w:val="clear" w:color="auto" w:fill="FFFFFF" w:themeFill="background1"/>
          </w:tcPr>
          <w:p w14:paraId="6FF5FC9C" w14:textId="77777777" w:rsidR="00C234B8" w:rsidRPr="00FA48F5" w:rsidRDefault="00AC7C17" w:rsidP="008B4293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>4</w:t>
            </w:r>
          </w:p>
        </w:tc>
        <w:tc>
          <w:tcPr>
            <w:tcW w:w="1238" w:type="dxa"/>
            <w:shd w:val="clear" w:color="auto" w:fill="FFFFFF" w:themeFill="background1"/>
          </w:tcPr>
          <w:p w14:paraId="4AE8D160" w14:textId="77777777" w:rsidR="00C234B8" w:rsidRPr="00FA48F5" w:rsidRDefault="00C234B8">
            <w:pPr>
              <w:spacing w:before="120" w:after="120"/>
              <w:jc w:val="right"/>
              <w:rPr>
                <w:sz w:val="19"/>
                <w:szCs w:val="19"/>
                <w:lang w:val="pt-BR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0B52E82" w14:textId="77777777" w:rsidR="00C234B8" w:rsidRPr="00FA48F5" w:rsidRDefault="00AC7C17" w:rsidP="008B4293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>PAAD</w:t>
            </w:r>
            <w:r w:rsidR="0082756F" w:rsidRPr="00FA48F5">
              <w:rPr>
                <w:sz w:val="19"/>
                <w:szCs w:val="19"/>
                <w:lang w:val="pt-BR"/>
              </w:rPr>
              <w:t>/ SIGPEX/ SIGPET</w:t>
            </w:r>
          </w:p>
        </w:tc>
      </w:tr>
      <w:tr w:rsidR="00C234B8" w:rsidRPr="009814AD" w14:paraId="60085C49" w14:textId="77777777">
        <w:trPr>
          <w:trHeight w:val="284"/>
          <w:jc w:val="center"/>
        </w:trPr>
        <w:tc>
          <w:tcPr>
            <w:tcW w:w="1591" w:type="dxa"/>
            <w:vMerge/>
            <w:shd w:val="clear" w:color="auto" w:fill="auto"/>
            <w:vAlign w:val="center"/>
          </w:tcPr>
          <w:p w14:paraId="4801E18F" w14:textId="77777777" w:rsidR="00C234B8" w:rsidRPr="00FA48F5" w:rsidRDefault="00C234B8">
            <w:pPr>
              <w:spacing w:before="120" w:after="120"/>
              <w:jc w:val="right"/>
              <w:rPr>
                <w:b/>
                <w:sz w:val="19"/>
                <w:szCs w:val="19"/>
                <w:lang w:val="pt-BR"/>
              </w:rPr>
            </w:pPr>
          </w:p>
        </w:tc>
        <w:tc>
          <w:tcPr>
            <w:tcW w:w="3293" w:type="dxa"/>
            <w:shd w:val="clear" w:color="auto" w:fill="FFFFFF" w:themeFill="background1"/>
          </w:tcPr>
          <w:p w14:paraId="0B371128" w14:textId="1CD505EA" w:rsidR="00C234B8" w:rsidRPr="00FA48F5" w:rsidRDefault="00AC7C17" w:rsidP="00115E1D">
            <w:pPr>
              <w:spacing w:before="120" w:after="120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 xml:space="preserve">4.3 Eventos ou Cursos de Extensão cadastrados no </w:t>
            </w:r>
            <w:r w:rsidR="00115E1D" w:rsidRPr="00FA48F5">
              <w:rPr>
                <w:sz w:val="19"/>
                <w:szCs w:val="19"/>
                <w:lang w:val="pt-BR"/>
              </w:rPr>
              <w:t xml:space="preserve">SIGPEX ou SIGPET  </w:t>
            </w:r>
            <w:r w:rsidRPr="00FA48F5">
              <w:rPr>
                <w:sz w:val="19"/>
                <w:szCs w:val="19"/>
                <w:lang w:val="pt-BR"/>
              </w:rPr>
              <w:t xml:space="preserve">organizados em parceria com alunos de graduação </w:t>
            </w:r>
          </w:p>
        </w:tc>
        <w:tc>
          <w:tcPr>
            <w:tcW w:w="2094" w:type="dxa"/>
            <w:shd w:val="clear" w:color="auto" w:fill="FFFFFF" w:themeFill="background1"/>
          </w:tcPr>
          <w:p w14:paraId="5A99D5B7" w14:textId="77777777" w:rsidR="00C234B8" w:rsidRPr="00FA48F5" w:rsidRDefault="00AC7C17" w:rsidP="008B4293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>1 por evento quando coordenador</w:t>
            </w:r>
          </w:p>
          <w:p w14:paraId="5AA8B16F" w14:textId="77777777" w:rsidR="00C234B8" w:rsidRPr="00FA48F5" w:rsidRDefault="00C234B8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14:paraId="14ABD501" w14:textId="77777777" w:rsidR="00C234B8" w:rsidRPr="00FA48F5" w:rsidRDefault="00AC7C17" w:rsidP="008B4293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>2</w:t>
            </w:r>
          </w:p>
        </w:tc>
        <w:tc>
          <w:tcPr>
            <w:tcW w:w="1238" w:type="dxa"/>
            <w:shd w:val="clear" w:color="auto" w:fill="FFFFFF" w:themeFill="background1"/>
          </w:tcPr>
          <w:p w14:paraId="1F174D80" w14:textId="77777777" w:rsidR="00C234B8" w:rsidRPr="00FA48F5" w:rsidRDefault="00C234B8">
            <w:pPr>
              <w:spacing w:before="120" w:after="120"/>
              <w:jc w:val="right"/>
              <w:rPr>
                <w:sz w:val="19"/>
                <w:szCs w:val="19"/>
                <w:lang w:val="pt-BR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C04DB93" w14:textId="33509231" w:rsidR="0082756F" w:rsidRPr="00FA48F5" w:rsidRDefault="0082756F" w:rsidP="0082756F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>SIGPEX/</w:t>
            </w:r>
          </w:p>
          <w:p w14:paraId="41687975" w14:textId="77777777" w:rsidR="00C234B8" w:rsidRPr="00FA48F5" w:rsidRDefault="0082756F" w:rsidP="0082756F">
            <w:pPr>
              <w:spacing w:before="120" w:after="120"/>
              <w:jc w:val="center"/>
              <w:rPr>
                <w:sz w:val="19"/>
                <w:szCs w:val="19"/>
                <w:lang w:val="pt-BR"/>
              </w:rPr>
            </w:pPr>
            <w:r w:rsidRPr="00FA48F5">
              <w:rPr>
                <w:sz w:val="19"/>
                <w:szCs w:val="19"/>
                <w:lang w:val="pt-BR"/>
              </w:rPr>
              <w:t>SIGPET</w:t>
            </w:r>
          </w:p>
        </w:tc>
      </w:tr>
      <w:tr w:rsidR="00C234B8" w:rsidRPr="009814AD" w14:paraId="6B9E148C" w14:textId="77777777">
        <w:trPr>
          <w:trHeight w:val="284"/>
          <w:jc w:val="center"/>
        </w:trPr>
        <w:tc>
          <w:tcPr>
            <w:tcW w:w="1591" w:type="dxa"/>
            <w:shd w:val="clear" w:color="auto" w:fill="DBE5F1" w:themeFill="accent1" w:themeFillTint="33"/>
          </w:tcPr>
          <w:p w14:paraId="3BC9541B" w14:textId="77777777" w:rsidR="00C234B8" w:rsidRPr="00FA48F5" w:rsidRDefault="00C234B8">
            <w:pPr>
              <w:spacing w:before="120" w:after="120"/>
              <w:jc w:val="right"/>
              <w:rPr>
                <w:b/>
                <w:sz w:val="19"/>
                <w:szCs w:val="19"/>
                <w:lang w:val="pt-BR"/>
              </w:rPr>
            </w:pPr>
          </w:p>
        </w:tc>
        <w:tc>
          <w:tcPr>
            <w:tcW w:w="3293" w:type="dxa"/>
            <w:shd w:val="clear" w:color="auto" w:fill="DBE5F1" w:themeFill="accent1" w:themeFillTint="33"/>
          </w:tcPr>
          <w:p w14:paraId="35AC65C1" w14:textId="77777777" w:rsidR="00C234B8" w:rsidRPr="00FA48F5" w:rsidRDefault="00AC7C17" w:rsidP="008B4293">
            <w:pPr>
              <w:spacing w:before="120" w:after="120"/>
              <w:rPr>
                <w:b/>
                <w:sz w:val="19"/>
                <w:szCs w:val="19"/>
                <w:lang w:val="pt-BR"/>
              </w:rPr>
            </w:pPr>
            <w:r w:rsidRPr="00FA48F5">
              <w:rPr>
                <w:b/>
                <w:sz w:val="19"/>
                <w:szCs w:val="19"/>
                <w:lang w:val="pt-BR"/>
              </w:rPr>
              <w:t>Subtotal D Extensão</w:t>
            </w:r>
          </w:p>
        </w:tc>
        <w:tc>
          <w:tcPr>
            <w:tcW w:w="2094" w:type="dxa"/>
            <w:shd w:val="clear" w:color="auto" w:fill="DBE5F1" w:themeFill="accent1" w:themeFillTint="33"/>
          </w:tcPr>
          <w:p w14:paraId="31C85DB4" w14:textId="77777777" w:rsidR="00C234B8" w:rsidRPr="00FA48F5" w:rsidRDefault="00C234B8">
            <w:pPr>
              <w:spacing w:before="120" w:after="120"/>
              <w:jc w:val="right"/>
              <w:rPr>
                <w:b/>
                <w:sz w:val="19"/>
                <w:szCs w:val="19"/>
                <w:lang w:val="pt-BR"/>
              </w:rPr>
            </w:pPr>
          </w:p>
        </w:tc>
        <w:tc>
          <w:tcPr>
            <w:tcW w:w="1238" w:type="dxa"/>
            <w:shd w:val="clear" w:color="auto" w:fill="DBE5F1" w:themeFill="accent1" w:themeFillTint="33"/>
          </w:tcPr>
          <w:p w14:paraId="6EBF8BE5" w14:textId="77777777" w:rsidR="00C234B8" w:rsidRPr="00FA48F5" w:rsidRDefault="00AC7C17" w:rsidP="008B4293">
            <w:pPr>
              <w:spacing w:before="120" w:after="120"/>
              <w:jc w:val="center"/>
              <w:rPr>
                <w:b/>
                <w:sz w:val="19"/>
                <w:szCs w:val="19"/>
                <w:lang w:val="pt-BR"/>
              </w:rPr>
            </w:pPr>
            <w:r w:rsidRPr="00FA48F5">
              <w:rPr>
                <w:b/>
                <w:sz w:val="19"/>
                <w:szCs w:val="19"/>
                <w:lang w:val="pt-BR"/>
              </w:rPr>
              <w:t>10</w:t>
            </w:r>
          </w:p>
        </w:tc>
        <w:tc>
          <w:tcPr>
            <w:tcW w:w="1238" w:type="dxa"/>
            <w:shd w:val="clear" w:color="auto" w:fill="DBE5F1" w:themeFill="accent1" w:themeFillTint="33"/>
          </w:tcPr>
          <w:p w14:paraId="4566B14C" w14:textId="77777777" w:rsidR="00C234B8" w:rsidRPr="00FA48F5" w:rsidRDefault="00C234B8">
            <w:pPr>
              <w:spacing w:before="120" w:after="120"/>
              <w:jc w:val="right"/>
              <w:rPr>
                <w:b/>
                <w:sz w:val="19"/>
                <w:szCs w:val="19"/>
                <w:lang w:val="pt-BR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0FAC9A09" w14:textId="77777777" w:rsidR="00C234B8" w:rsidRPr="00FA48F5" w:rsidRDefault="00C234B8">
            <w:pPr>
              <w:spacing w:before="120" w:after="120"/>
              <w:jc w:val="center"/>
              <w:rPr>
                <w:b/>
                <w:sz w:val="19"/>
                <w:szCs w:val="19"/>
                <w:lang w:val="pt-BR"/>
              </w:rPr>
            </w:pPr>
          </w:p>
        </w:tc>
      </w:tr>
      <w:tr w:rsidR="00C234B8" w:rsidRPr="009814AD" w14:paraId="013AD7AF" w14:textId="77777777">
        <w:trPr>
          <w:trHeight w:val="284"/>
          <w:jc w:val="center"/>
        </w:trPr>
        <w:tc>
          <w:tcPr>
            <w:tcW w:w="1591" w:type="dxa"/>
            <w:shd w:val="clear" w:color="auto" w:fill="CCFFCC"/>
          </w:tcPr>
          <w:p w14:paraId="2A87316D" w14:textId="77777777" w:rsidR="00C234B8" w:rsidRPr="00FA48F5" w:rsidRDefault="00C234B8">
            <w:pPr>
              <w:spacing w:before="120" w:after="120"/>
              <w:jc w:val="right"/>
              <w:rPr>
                <w:b/>
                <w:sz w:val="19"/>
                <w:szCs w:val="19"/>
                <w:lang w:val="pt-BR"/>
              </w:rPr>
            </w:pPr>
          </w:p>
        </w:tc>
        <w:tc>
          <w:tcPr>
            <w:tcW w:w="3293" w:type="dxa"/>
            <w:shd w:val="clear" w:color="auto" w:fill="CCFFCC"/>
          </w:tcPr>
          <w:p w14:paraId="1F7FF219" w14:textId="77777777" w:rsidR="00C234B8" w:rsidRPr="00FA48F5" w:rsidRDefault="00AC7C17" w:rsidP="008B4293">
            <w:pPr>
              <w:spacing w:before="120" w:after="120"/>
              <w:rPr>
                <w:b/>
                <w:sz w:val="19"/>
                <w:szCs w:val="19"/>
                <w:lang w:val="pt-BR"/>
              </w:rPr>
            </w:pPr>
            <w:r w:rsidRPr="00FA48F5">
              <w:rPr>
                <w:b/>
                <w:sz w:val="19"/>
                <w:szCs w:val="19"/>
                <w:lang w:val="pt-BR"/>
              </w:rPr>
              <w:t>**Total (A+B+C+D)</w:t>
            </w:r>
            <w:r w:rsidRPr="00FA48F5">
              <w:rPr>
                <w:sz w:val="19"/>
                <w:szCs w:val="19"/>
              </w:rPr>
              <w:t xml:space="preserve"> ÷</w:t>
            </w:r>
            <w:r w:rsidRPr="00FA48F5">
              <w:rPr>
                <w:b/>
                <w:sz w:val="19"/>
                <w:szCs w:val="19"/>
                <w:lang w:val="pt-BR"/>
              </w:rPr>
              <w:t>4</w:t>
            </w:r>
          </w:p>
        </w:tc>
        <w:tc>
          <w:tcPr>
            <w:tcW w:w="2094" w:type="dxa"/>
            <w:shd w:val="clear" w:color="auto" w:fill="CCFFCC"/>
          </w:tcPr>
          <w:p w14:paraId="0A777836" w14:textId="77777777" w:rsidR="00C234B8" w:rsidRPr="00FA48F5" w:rsidRDefault="00C234B8">
            <w:pPr>
              <w:spacing w:before="120" w:after="120"/>
              <w:jc w:val="right"/>
              <w:rPr>
                <w:b/>
                <w:sz w:val="19"/>
                <w:szCs w:val="19"/>
                <w:lang w:val="pt-BR"/>
              </w:rPr>
            </w:pPr>
          </w:p>
        </w:tc>
        <w:tc>
          <w:tcPr>
            <w:tcW w:w="1238" w:type="dxa"/>
            <w:shd w:val="clear" w:color="auto" w:fill="CCFFCC"/>
          </w:tcPr>
          <w:p w14:paraId="244B5BE7" w14:textId="77777777" w:rsidR="00C234B8" w:rsidRPr="00FA48F5" w:rsidRDefault="00AC7C17" w:rsidP="008B4293">
            <w:pPr>
              <w:spacing w:before="120" w:after="120"/>
              <w:jc w:val="center"/>
              <w:rPr>
                <w:b/>
                <w:sz w:val="19"/>
                <w:szCs w:val="19"/>
                <w:lang w:val="pt-BR"/>
              </w:rPr>
            </w:pPr>
            <w:r w:rsidRPr="00FA48F5">
              <w:rPr>
                <w:b/>
                <w:sz w:val="19"/>
                <w:szCs w:val="19"/>
                <w:lang w:val="pt-BR"/>
              </w:rPr>
              <w:t>10</w:t>
            </w:r>
          </w:p>
        </w:tc>
        <w:tc>
          <w:tcPr>
            <w:tcW w:w="1238" w:type="dxa"/>
            <w:shd w:val="clear" w:color="auto" w:fill="CCFFCC"/>
          </w:tcPr>
          <w:p w14:paraId="7A116DCD" w14:textId="77777777" w:rsidR="00C234B8" w:rsidRPr="00FA48F5" w:rsidRDefault="00C234B8">
            <w:pPr>
              <w:spacing w:before="120" w:after="120"/>
              <w:jc w:val="right"/>
              <w:rPr>
                <w:b/>
                <w:sz w:val="19"/>
                <w:szCs w:val="19"/>
                <w:lang w:val="pt-BR"/>
              </w:rPr>
            </w:pPr>
          </w:p>
        </w:tc>
        <w:tc>
          <w:tcPr>
            <w:tcW w:w="1560" w:type="dxa"/>
            <w:shd w:val="clear" w:color="auto" w:fill="CCFFCC"/>
          </w:tcPr>
          <w:p w14:paraId="09AE5D38" w14:textId="77777777" w:rsidR="00C234B8" w:rsidRPr="00FA48F5" w:rsidRDefault="00C234B8">
            <w:pPr>
              <w:spacing w:before="120" w:after="120"/>
              <w:jc w:val="center"/>
              <w:rPr>
                <w:b/>
                <w:sz w:val="19"/>
                <w:szCs w:val="19"/>
                <w:lang w:val="pt-BR"/>
              </w:rPr>
            </w:pPr>
          </w:p>
        </w:tc>
      </w:tr>
    </w:tbl>
    <w:p w14:paraId="4970F9BD" w14:textId="3505246A" w:rsidR="00C234B8" w:rsidRDefault="00AC7C17" w:rsidP="008B4293">
      <w:pPr>
        <w:spacing w:before="120" w:after="120"/>
        <w:jc w:val="both"/>
        <w:rPr>
          <w:lang w:val="pt-BR"/>
        </w:rPr>
      </w:pPr>
      <w:r w:rsidRPr="001541A6">
        <w:rPr>
          <w:b/>
          <w:lang w:val="pt-BR"/>
        </w:rPr>
        <w:t xml:space="preserve">* </w:t>
      </w:r>
      <w:r>
        <w:rPr>
          <w:lang w:val="pt-BR"/>
        </w:rPr>
        <w:t xml:space="preserve">Somente pontuarão atividades de ensino, pesquisa, extensão, administração e orientação com duração de </w:t>
      </w:r>
      <w:proofErr w:type="gramStart"/>
      <w:r>
        <w:rPr>
          <w:lang w:val="pt-BR"/>
        </w:rPr>
        <w:t>um</w:t>
      </w:r>
      <w:proofErr w:type="gramEnd"/>
      <w:r>
        <w:rPr>
          <w:lang w:val="pt-BR"/>
        </w:rPr>
        <w:t xml:space="preserve"> semestre ou mais, constantes no </w:t>
      </w:r>
      <w:r w:rsidR="00115E1D">
        <w:rPr>
          <w:lang w:val="pt-BR"/>
        </w:rPr>
        <w:t>PAAD, SIGPEX ou SIGPET</w:t>
      </w:r>
      <w:r>
        <w:rPr>
          <w:lang w:val="pt-BR"/>
        </w:rPr>
        <w:t xml:space="preserve">. </w:t>
      </w:r>
    </w:p>
    <w:p w14:paraId="0E29A51A" w14:textId="77777777" w:rsidR="00C234B8" w:rsidRDefault="00AC7C17" w:rsidP="008B4293">
      <w:pPr>
        <w:spacing w:before="120" w:after="120"/>
        <w:jc w:val="both"/>
        <w:rPr>
          <w:lang w:val="pt-BR"/>
        </w:rPr>
      </w:pPr>
      <w:r>
        <w:rPr>
          <w:lang w:val="pt-BR"/>
        </w:rPr>
        <w:t>** Para o cálculo do Total (A+B+C+D)</w:t>
      </w:r>
      <w:r w:rsidRPr="001541A6">
        <w:rPr>
          <w:lang w:val="pt-BR"/>
        </w:rPr>
        <w:t xml:space="preserve"> ÷</w:t>
      </w:r>
      <w:r>
        <w:rPr>
          <w:lang w:val="pt-BR"/>
        </w:rPr>
        <w:t>4, deverão ser consideradas duas casas decimais.</w:t>
      </w:r>
    </w:p>
    <w:p w14:paraId="6EAF826D" w14:textId="77777777" w:rsidR="00C234B8" w:rsidRDefault="00AC7C17">
      <w:pPr>
        <w:spacing w:before="120" w:after="120"/>
        <w:jc w:val="both"/>
        <w:rPr>
          <w:spacing w:val="-4"/>
          <w:lang w:val="pt-BR"/>
        </w:rPr>
      </w:pPr>
      <w:r w:rsidRPr="001541A6">
        <w:rPr>
          <w:b/>
          <w:lang w:val="pt-BR"/>
        </w:rPr>
        <w:t xml:space="preserve">Obs. </w:t>
      </w:r>
      <w:r w:rsidRPr="001541A6">
        <w:rPr>
          <w:lang w:val="pt-BR"/>
        </w:rPr>
        <w:t xml:space="preserve">Será considerada atuação efetiva na graduação, a participação do candidato em atividades de Ensino, Pesquisa e Extensão, ou seja, o candidato que receber zero em um ou mais dos três pilares será automaticamente desclassificado do processo seletivo. </w:t>
      </w:r>
    </w:p>
    <w:sectPr w:rsidR="00C234B8">
      <w:footerReference w:type="default" r:id="rId7"/>
      <w:pgSz w:w="11906" w:h="16838"/>
      <w:pgMar w:top="567" w:right="567" w:bottom="1032" w:left="567" w:header="0" w:footer="975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65C17" w14:textId="77777777" w:rsidR="0056408E" w:rsidRDefault="0056408E">
      <w:r>
        <w:separator/>
      </w:r>
    </w:p>
  </w:endnote>
  <w:endnote w:type="continuationSeparator" w:id="0">
    <w:p w14:paraId="2F6F4E1E" w14:textId="77777777" w:rsidR="0056408E" w:rsidRDefault="0056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25167" w14:textId="77777777" w:rsidR="009A1DFE" w:rsidRDefault="009A1DF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4FC09" w14:textId="77777777" w:rsidR="0056408E" w:rsidRDefault="0056408E">
      <w:r>
        <w:separator/>
      </w:r>
    </w:p>
  </w:footnote>
  <w:footnote w:type="continuationSeparator" w:id="0">
    <w:p w14:paraId="21E2BAE0" w14:textId="77777777" w:rsidR="0056408E" w:rsidRDefault="00564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15E86"/>
    <w:multiLevelType w:val="multilevel"/>
    <w:tmpl w:val="E6DE58FA"/>
    <w:lvl w:ilvl="0">
      <w:start w:val="1"/>
      <w:numFmt w:val="upperRoman"/>
      <w:lvlText w:val="%1"/>
      <w:lvlJc w:val="left"/>
      <w:pPr>
        <w:ind w:left="101" w:hanging="197"/>
      </w:pPr>
      <w:rPr>
        <w:rFonts w:eastAsia="Arial" w:cs="Arial"/>
        <w:spacing w:val="-6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018" w:hanging="19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936" w:hanging="19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54" w:hanging="19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772" w:hanging="19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690" w:hanging="19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08" w:hanging="19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526" w:hanging="19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444" w:hanging="197"/>
      </w:pPr>
      <w:rPr>
        <w:rFonts w:ascii="Symbol" w:hAnsi="Symbol" w:cs="Symbol" w:hint="default"/>
      </w:rPr>
    </w:lvl>
  </w:abstractNum>
  <w:abstractNum w:abstractNumId="1" w15:restartNumberingAfterBreak="0">
    <w:nsid w:val="45AA5B28"/>
    <w:multiLevelType w:val="multilevel"/>
    <w:tmpl w:val="C922CFCE"/>
    <w:lvl w:ilvl="0">
      <w:start w:val="1"/>
      <w:numFmt w:val="upperRoman"/>
      <w:lvlText w:val="%1"/>
      <w:lvlJc w:val="left"/>
      <w:pPr>
        <w:ind w:left="101" w:hanging="226"/>
      </w:pPr>
      <w:rPr>
        <w:rFonts w:eastAsia="Arial" w:cs="Arial"/>
        <w:spacing w:val="-3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018" w:hanging="22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936" w:hanging="22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54" w:hanging="22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772" w:hanging="22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690" w:hanging="22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08" w:hanging="22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526" w:hanging="22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444" w:hanging="226"/>
      </w:pPr>
      <w:rPr>
        <w:rFonts w:ascii="Symbol" w:hAnsi="Symbol" w:cs="Symbol" w:hint="default"/>
      </w:rPr>
    </w:lvl>
  </w:abstractNum>
  <w:abstractNum w:abstractNumId="2" w15:restartNumberingAfterBreak="0">
    <w:nsid w:val="4FF70374"/>
    <w:multiLevelType w:val="multilevel"/>
    <w:tmpl w:val="405461F6"/>
    <w:lvl w:ilvl="0">
      <w:start w:val="2"/>
      <w:numFmt w:val="upperRoman"/>
      <w:lvlText w:val="%1"/>
      <w:lvlJc w:val="left"/>
      <w:pPr>
        <w:ind w:left="101" w:hanging="222"/>
      </w:pPr>
      <w:rPr>
        <w:rFonts w:eastAsia="Arial" w:cs="Arial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018" w:hanging="22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936" w:hanging="22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54" w:hanging="22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772" w:hanging="22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690" w:hanging="22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08" w:hanging="22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526" w:hanging="22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444" w:hanging="222"/>
      </w:pPr>
      <w:rPr>
        <w:rFonts w:ascii="Symbol" w:hAnsi="Symbol" w:cs="Symbol" w:hint="default"/>
      </w:rPr>
    </w:lvl>
  </w:abstractNum>
  <w:abstractNum w:abstractNumId="3" w15:restartNumberingAfterBreak="0">
    <w:nsid w:val="5148035F"/>
    <w:multiLevelType w:val="multilevel"/>
    <w:tmpl w:val="F85EEA56"/>
    <w:lvl w:ilvl="0">
      <w:start w:val="3"/>
      <w:numFmt w:val="upperRoman"/>
      <w:lvlText w:val="%1"/>
      <w:lvlJc w:val="left"/>
      <w:pPr>
        <w:ind w:left="101" w:hanging="270"/>
      </w:pPr>
      <w:rPr>
        <w:rFonts w:eastAsia="Arial" w:cs="Arial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018" w:hanging="27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936" w:hanging="27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54" w:hanging="27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772" w:hanging="27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690" w:hanging="27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08" w:hanging="27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526" w:hanging="27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444" w:hanging="270"/>
      </w:pPr>
      <w:rPr>
        <w:rFonts w:ascii="Symbol" w:hAnsi="Symbol" w:cs="Symbol" w:hint="default"/>
      </w:rPr>
    </w:lvl>
  </w:abstractNum>
  <w:abstractNum w:abstractNumId="4" w15:restartNumberingAfterBreak="0">
    <w:nsid w:val="636D1985"/>
    <w:multiLevelType w:val="multilevel"/>
    <w:tmpl w:val="84E824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4497ED7"/>
    <w:multiLevelType w:val="multilevel"/>
    <w:tmpl w:val="9162F31A"/>
    <w:lvl w:ilvl="0">
      <w:start w:val="1"/>
      <w:numFmt w:val="decimal"/>
      <w:lvlText w:val="%1."/>
      <w:lvlJc w:val="left"/>
      <w:pPr>
        <w:ind w:left="101" w:hanging="269"/>
      </w:pPr>
      <w:rPr>
        <w:rFonts w:eastAsia="Arial" w:cs="Arial"/>
        <w:b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01" w:hanging="469"/>
      </w:pPr>
      <w:rPr>
        <w:rFonts w:eastAsia="Arial" w:cs="Arial"/>
        <w:spacing w:val="-4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1936" w:hanging="46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54" w:hanging="46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772" w:hanging="46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690" w:hanging="46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08" w:hanging="46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526" w:hanging="46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444" w:hanging="469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B8"/>
    <w:rsid w:val="0000431B"/>
    <w:rsid w:val="000C34D3"/>
    <w:rsid w:val="00104E3D"/>
    <w:rsid w:val="00115E1D"/>
    <w:rsid w:val="001268C6"/>
    <w:rsid w:val="001541A6"/>
    <w:rsid w:val="001A1F37"/>
    <w:rsid w:val="001C1B71"/>
    <w:rsid w:val="002038C3"/>
    <w:rsid w:val="00212296"/>
    <w:rsid w:val="002B53F7"/>
    <w:rsid w:val="002C0AC6"/>
    <w:rsid w:val="00307C67"/>
    <w:rsid w:val="003A587D"/>
    <w:rsid w:val="003A6B1B"/>
    <w:rsid w:val="003B3EB1"/>
    <w:rsid w:val="00445BAB"/>
    <w:rsid w:val="004C5A40"/>
    <w:rsid w:val="0056408E"/>
    <w:rsid w:val="005F7A36"/>
    <w:rsid w:val="00643BDA"/>
    <w:rsid w:val="006519C6"/>
    <w:rsid w:val="00676599"/>
    <w:rsid w:val="00687F17"/>
    <w:rsid w:val="006C04ED"/>
    <w:rsid w:val="006F08C4"/>
    <w:rsid w:val="00727A7E"/>
    <w:rsid w:val="00737F59"/>
    <w:rsid w:val="007B2105"/>
    <w:rsid w:val="00810744"/>
    <w:rsid w:val="0082756F"/>
    <w:rsid w:val="008B4293"/>
    <w:rsid w:val="008E2403"/>
    <w:rsid w:val="009658CF"/>
    <w:rsid w:val="009814AD"/>
    <w:rsid w:val="009A1DFE"/>
    <w:rsid w:val="009B5C79"/>
    <w:rsid w:val="00A27ADA"/>
    <w:rsid w:val="00AC7C17"/>
    <w:rsid w:val="00AF0EE5"/>
    <w:rsid w:val="00C234B8"/>
    <w:rsid w:val="00C43B8D"/>
    <w:rsid w:val="00C55AFA"/>
    <w:rsid w:val="00D04C4C"/>
    <w:rsid w:val="00DE7FFA"/>
    <w:rsid w:val="00EA30FF"/>
    <w:rsid w:val="00EB60A0"/>
    <w:rsid w:val="00EC7594"/>
    <w:rsid w:val="00F1546E"/>
    <w:rsid w:val="00F264A8"/>
    <w:rsid w:val="00F3458F"/>
    <w:rsid w:val="00F41913"/>
    <w:rsid w:val="00FA48F5"/>
    <w:rsid w:val="00FA736A"/>
    <w:rsid w:val="00FC37DB"/>
    <w:rsid w:val="00FE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E86876"/>
  <w15:docId w15:val="{BDFBCEB4-2E38-4D60-AA29-40A54520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Arial" w:eastAsia="Arial" w:hAnsi="Arial"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92861"/>
    <w:rPr>
      <w:rFonts w:ascii="Tahoma" w:eastAsia="Arial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A33C93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qFormat/>
    <w:rsid w:val="00187964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uiPriority w:val="1"/>
    <w:qFormat/>
    <w:pPr>
      <w:ind w:left="101"/>
    </w:pPr>
    <w:rPr>
      <w:sz w:val="24"/>
      <w:szCs w:val="24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59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92861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187964"/>
    <w:pPr>
      <w:widowControl/>
      <w:tabs>
        <w:tab w:val="center" w:pos="4419"/>
        <w:tab w:val="right" w:pos="8838"/>
      </w:tabs>
      <w:suppressAutoHyphens/>
    </w:pPr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qFormat/>
    <w:rsid w:val="00E5468B"/>
    <w:pPr>
      <w:widowControl/>
      <w:spacing w:beforeAutospacing="1" w:afterAutospacing="1"/>
    </w:pPr>
    <w:rPr>
      <w:rFonts w:ascii="Times" w:eastAsiaTheme="minorEastAsia" w:hAnsi="Times" w:cs="Times New Roman"/>
      <w:sz w:val="20"/>
      <w:szCs w:val="20"/>
      <w:lang w:val="pt-BR"/>
    </w:rPr>
  </w:style>
  <w:style w:type="paragraph" w:styleId="Reviso">
    <w:name w:val="Revision"/>
    <w:uiPriority w:val="99"/>
    <w:semiHidden/>
    <w:qFormat/>
    <w:rsid w:val="005A4FE5"/>
    <w:rPr>
      <w:rFonts w:ascii="Arial" w:eastAsia="Arial" w:hAnsi="Arial" w:cs="Arial"/>
      <w:sz w:val="22"/>
    </w:rPr>
  </w:style>
  <w:style w:type="paragraph" w:styleId="Rodap">
    <w:name w:val="footer"/>
    <w:basedOn w:val="CabealhoeRodap"/>
  </w:style>
  <w:style w:type="paragraph" w:customStyle="1" w:styleId="Contedodoquadro">
    <w:name w:val="Conteúdo do quadro"/>
    <w:basedOn w:val="Normal"/>
    <w:qFormat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AA6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1541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41A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41A6"/>
    <w:rPr>
      <w:rFonts w:ascii="Arial" w:eastAsia="Arial" w:hAnsi="Arial" w:cs="Arial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41A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41A6"/>
    <w:rPr>
      <w:rFonts w:ascii="Arial" w:eastAsia="Arial" w:hAnsi="Arial" w:cs="Arial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019 - SELEÇÃO DE TUTOR PET SISTEMAS DE INFORMAÇÃO - 2016</vt:lpstr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019 - SELEÇÃO DE TUTOR PET SISTEMAS DE INFORMAÇÃO - 2016</dc:title>
  <dc:subject>EDITAL 019 - SELEÇÃO DE TUTOR PET SISTEMAS DE INFORMAÇÃO - 2016</dc:subject>
  <dc:creator>Jerônimo Tybusch</dc:creator>
  <cp:keywords>EDITAL 019 - SELEÇÃO DE TUTOR PET SISTEMAS DE INFORMAÇÃO - 2016</cp:keywords>
  <dc:description/>
  <cp:lastModifiedBy>PAULO DE MORISSON FARIA JUNIOR</cp:lastModifiedBy>
  <cp:revision>2</cp:revision>
  <cp:lastPrinted>2024-07-12T10:51:00Z</cp:lastPrinted>
  <dcterms:created xsi:type="dcterms:W3CDTF">2025-01-15T13:39:00Z</dcterms:created>
  <dcterms:modified xsi:type="dcterms:W3CDTF">2025-01-15T13:39:00Z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2016-03-28T00:00:00Z</vt:filetime>
  </property>
  <property fmtid="{D5CDD505-2E9C-101B-9397-08002B2CF9AE}" pid="4" name="Creator">
    <vt:lpwstr>Doro PDF Writer [1.78] [http://run.to/sz]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2016-09-05T00:00:00Z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